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9537E" w14:textId="77777777" w:rsidR="009F24F1" w:rsidRDefault="004943B5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Áta Község Önkormányzata Képviselő-testületének 7/2006. (IX. 7.) önkormányzati rendelete</w:t>
      </w:r>
    </w:p>
    <w:p w14:paraId="2634D307" w14:textId="77777777" w:rsidR="009F24F1" w:rsidRDefault="004943B5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HELYI ÉPÍTÉSI SZABÁLYZATRÓL</w:t>
      </w:r>
    </w:p>
    <w:p w14:paraId="53908D9B" w14:textId="77777777" w:rsidR="009F24F1" w:rsidRDefault="004943B5">
      <w:pPr>
        <w:pStyle w:val="Szvegtrzs"/>
        <w:spacing w:before="220" w:after="0" w:line="240" w:lineRule="auto"/>
        <w:jc w:val="both"/>
      </w:pPr>
      <w:r>
        <w:t>Áta Község Önkormányzatának Képviselő-testülete a helyi önkormányzatokról szóló többször módosított 1990. évi LXV. törvény, valamint az épített környezet alakításáról és védelméről szóló 1999. évi CXV. törvénnyel módosított 1997. évi LXXVIII. törvény (továbbiakban: Építési törvény) felhatalmazása alapján a következő rendeletet alkotja:</w:t>
      </w:r>
    </w:p>
    <w:p w14:paraId="6B9559E2" w14:textId="77777777" w:rsidR="009F24F1" w:rsidRDefault="004943B5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I. Fejezet</w:t>
      </w:r>
    </w:p>
    <w:p w14:paraId="5BA6267D" w14:textId="77777777" w:rsidR="009F24F1" w:rsidRDefault="004943B5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 xml:space="preserve">ÁLTALÁNOS RENDELKEZÉSEK </w:t>
      </w:r>
    </w:p>
    <w:p w14:paraId="101F7F20" w14:textId="77777777" w:rsidR="009F24F1" w:rsidRDefault="004943B5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SZABÁLYZAT HATÁLYA ÉS ALKALMAZÁSA</w:t>
      </w:r>
    </w:p>
    <w:p w14:paraId="235CAFD1" w14:textId="77777777" w:rsidR="009F24F1" w:rsidRDefault="004943B5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35D19974" w14:textId="77777777" w:rsidR="009F24F1" w:rsidRDefault="004943B5">
      <w:pPr>
        <w:pStyle w:val="Szvegtrzs"/>
        <w:spacing w:after="0" w:line="240" w:lineRule="auto"/>
        <w:jc w:val="both"/>
      </w:pPr>
      <w:r>
        <w:t>(1) E rendelet hatálya Áta község közigazgatási területére terjed ki.</w:t>
      </w:r>
    </w:p>
    <w:p w14:paraId="44F8B747" w14:textId="1680EC21" w:rsidR="009F24F1" w:rsidRDefault="004943B5">
      <w:pPr>
        <w:pStyle w:val="Szvegtrzs"/>
        <w:spacing w:before="240" w:after="0" w:line="240" w:lineRule="auto"/>
        <w:jc w:val="both"/>
      </w:pPr>
      <w:r>
        <w:t>(2) A Helyi Építési Szabályzat (HÉSZ) csak a mellékelt M=1:2000 méretarányú, SZT-1 jelű belterületi és az 1:4000 méretarányú, SZT-2 jelű külterületi Szabályozási tervekkel (továbbiakban: Szabályozási terv)</w:t>
      </w:r>
      <w:r w:rsidR="005511AE">
        <w:t xml:space="preserve"> </w:t>
      </w:r>
      <w:r>
        <w:t>együtt alkalmazható.</w:t>
      </w:r>
    </w:p>
    <w:p w14:paraId="149C0B38" w14:textId="77777777" w:rsidR="009F24F1" w:rsidRDefault="004943B5">
      <w:pPr>
        <w:pStyle w:val="Szvegtrzs"/>
        <w:spacing w:before="240" w:after="0" w:line="240" w:lineRule="auto"/>
        <w:jc w:val="both"/>
      </w:pPr>
      <w:r>
        <w:t>(3) Jelen építési szabályzat mellékletei:</w:t>
      </w:r>
    </w:p>
    <w:p w14:paraId="41671073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1.</w:t>
      </w:r>
      <w:r>
        <w:tab/>
        <w:t>sz. melléklet: Szabályozási terv</w:t>
      </w:r>
    </w:p>
    <w:p w14:paraId="29EEF2F5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2.</w:t>
      </w:r>
      <w:r>
        <w:tab/>
        <w:t>sz. melléklet: Fogalom meghatározások</w:t>
      </w:r>
    </w:p>
    <w:p w14:paraId="4EEB590D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3.</w:t>
      </w:r>
      <w:r>
        <w:tab/>
        <w:t>sz. melléklet: Művi értékvédelem</w:t>
      </w:r>
    </w:p>
    <w:p w14:paraId="35C41C78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4.</w:t>
      </w:r>
      <w:r>
        <w:tab/>
        <w:t>sz. melléklet: Régészeti területek</w:t>
      </w:r>
    </w:p>
    <w:p w14:paraId="3F84EBC7" w14:textId="77777777" w:rsidR="009F24F1" w:rsidRDefault="004943B5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SZABÁLYOZÁS ELEMEI</w:t>
      </w:r>
    </w:p>
    <w:p w14:paraId="6956165E" w14:textId="77777777" w:rsidR="009F24F1" w:rsidRDefault="004943B5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26A515A0" w14:textId="77777777" w:rsidR="009F24F1" w:rsidRDefault="004943B5">
      <w:pPr>
        <w:pStyle w:val="Szvegtrzs"/>
        <w:spacing w:after="0" w:line="240" w:lineRule="auto"/>
        <w:jc w:val="both"/>
      </w:pPr>
      <w:r>
        <w:t>(1) Kötelező erejű szabályozási elemek, melyek módosítása csak a Szabályozási terv módosítása esetén lehetséges:</w:t>
      </w:r>
    </w:p>
    <w:p w14:paraId="263B702C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szabályozási vonal;</w:t>
      </w:r>
    </w:p>
    <w:p w14:paraId="514B01AE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területfelhasználási egység határa;</w:t>
      </w:r>
    </w:p>
    <w:p w14:paraId="458C44CE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területfelhasználási egység besorolása;</w:t>
      </w:r>
    </w:p>
    <w:p w14:paraId="31386F73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belterület határa;</w:t>
      </w:r>
    </w:p>
    <w:p w14:paraId="5D1855BC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építési övezet, övezet határa és paraméterei;</w:t>
      </w:r>
    </w:p>
    <w:p w14:paraId="099DE7AA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építési hely;</w:t>
      </w:r>
    </w:p>
    <w:p w14:paraId="09CD1A7C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a kötelező erejű megszüntető jel;</w:t>
      </w:r>
    </w:p>
    <w:p w14:paraId="1C7DC397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h)</w:t>
      </w:r>
      <w:r>
        <w:tab/>
        <w:t>tömbönként kialakítható maximális telekszám;</w:t>
      </w:r>
    </w:p>
    <w:p w14:paraId="1FC548B5" w14:textId="77777777" w:rsidR="009F24F1" w:rsidRDefault="004943B5">
      <w:pPr>
        <w:pStyle w:val="Szvegtrzs"/>
        <w:spacing w:before="240" w:after="0" w:line="240" w:lineRule="auto"/>
        <w:jc w:val="both"/>
      </w:pPr>
      <w:r>
        <w:t>(2) Kötelező erejű szabályozási elemek, melyek módosítása a szabályozási terv módosítása nélkül, egyedi eljárás keretében szakhatósági. Illetve szakértő által készített vélemény alapján lehetséges:</w:t>
      </w:r>
    </w:p>
    <w:p w14:paraId="6E82FADA" w14:textId="77777777" w:rsidR="009F24F1" w:rsidRDefault="004943B5">
      <w:pPr>
        <w:pStyle w:val="Szvegtrzs"/>
        <w:spacing w:after="0" w:line="240" w:lineRule="auto"/>
        <w:jc w:val="both"/>
      </w:pPr>
      <w:r>
        <w:t>a.) védett területek;</w:t>
      </w:r>
    </w:p>
    <w:p w14:paraId="31DE78C1" w14:textId="77777777" w:rsidR="009F24F1" w:rsidRDefault="004943B5">
      <w:pPr>
        <w:pStyle w:val="Szvegtrzs"/>
        <w:spacing w:after="0" w:line="240" w:lineRule="auto"/>
        <w:jc w:val="both"/>
      </w:pPr>
      <w:r>
        <w:t>b.) védőtávolságok;</w:t>
      </w:r>
    </w:p>
    <w:p w14:paraId="3ECB4BD2" w14:textId="77777777" w:rsidR="009F24F1" w:rsidRDefault="004943B5">
      <w:pPr>
        <w:pStyle w:val="Szvegtrzs"/>
        <w:spacing w:after="0" w:line="240" w:lineRule="auto"/>
        <w:jc w:val="both"/>
      </w:pPr>
      <w:r>
        <w:t>c.) védett országos, helyi értékek.</w:t>
      </w:r>
    </w:p>
    <w:p w14:paraId="18288A9D" w14:textId="77777777" w:rsidR="009F24F1" w:rsidRDefault="004943B5">
      <w:pPr>
        <w:pStyle w:val="Szvegtrzs"/>
        <w:spacing w:before="240" w:after="0" w:line="240" w:lineRule="auto"/>
        <w:jc w:val="both"/>
      </w:pPr>
      <w:r>
        <w:lastRenderedPageBreak/>
        <w:t>(3)</w:t>
      </w:r>
    </w:p>
    <w:p w14:paraId="665A5BE9" w14:textId="77777777" w:rsidR="009F24F1" w:rsidRDefault="004943B5">
      <w:pPr>
        <w:pStyle w:val="Szvegtrzs"/>
        <w:spacing w:before="240" w:after="0" w:line="240" w:lineRule="auto"/>
        <w:jc w:val="both"/>
      </w:pPr>
      <w:r>
        <w:t>(4) Az (1), (2) bekezdésben nem említett szabályozási elemek javaslati jellegűek, a további tervezési és építési engedélyezési eljárás során irányadóként veendők figyelembe.</w:t>
      </w:r>
    </w:p>
    <w:p w14:paraId="3384E04C" w14:textId="77777777" w:rsidR="009F24F1" w:rsidRDefault="004943B5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BELTERÜLETHATÁR MÓDOSÍTÁS</w:t>
      </w:r>
    </w:p>
    <w:p w14:paraId="0B9D979C" w14:textId="77777777" w:rsidR="009F24F1" w:rsidRDefault="004943B5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37CDE08A" w14:textId="77777777" w:rsidR="009F24F1" w:rsidRDefault="004943B5">
      <w:pPr>
        <w:pStyle w:val="Szvegtrzs"/>
        <w:spacing w:after="0" w:line="240" w:lineRule="auto"/>
        <w:jc w:val="both"/>
      </w:pPr>
      <w:r>
        <w:t>(1) A belterület határa csak az érvényes szabályozási terv alapján módosítható.</w:t>
      </w:r>
    </w:p>
    <w:p w14:paraId="702BCFB1" w14:textId="77777777" w:rsidR="009F24F1" w:rsidRDefault="004943B5">
      <w:pPr>
        <w:pStyle w:val="Szvegtrzs"/>
        <w:spacing w:before="240" w:after="0" w:line="240" w:lineRule="auto"/>
        <w:jc w:val="both"/>
      </w:pPr>
      <w:r>
        <w:t>(2) A Szabályozási terven jelöltek szerint az alábbi terület belterületbe vonását lehet megindítani:</w:t>
      </w:r>
    </w:p>
    <w:p w14:paraId="5BCBB707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belterület déli határában található szántó egy része.</w:t>
      </w:r>
    </w:p>
    <w:p w14:paraId="31397FF4" w14:textId="77777777" w:rsidR="009F24F1" w:rsidRDefault="004943B5">
      <w:pPr>
        <w:pStyle w:val="Szvegtrzs"/>
        <w:spacing w:before="240" w:after="0" w:line="240" w:lineRule="auto"/>
        <w:jc w:val="both"/>
      </w:pPr>
      <w:r>
        <w:t>(3) A belterületbe vonásról, a belterületbe vonási kérelem előterjesztése után a képviselő testület határozatban dönt.</w:t>
      </w:r>
    </w:p>
    <w:p w14:paraId="05EE8983" w14:textId="77777777" w:rsidR="009F24F1" w:rsidRDefault="004943B5">
      <w:pPr>
        <w:pStyle w:val="Szvegtrzs"/>
        <w:spacing w:before="240" w:after="0" w:line="240" w:lineRule="auto"/>
        <w:jc w:val="both"/>
      </w:pPr>
      <w:r>
        <w:t>(4) A képviselő-testület határozatában belterületbe vont területek a belterületbe vonás ingatlan nyilvántartásban való átvezetését követően minősülnek belterületnek.</w:t>
      </w:r>
    </w:p>
    <w:p w14:paraId="2B1E2036" w14:textId="77777777" w:rsidR="009F24F1" w:rsidRDefault="004943B5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TELEKALAKÍTÁS ENGEDÉLYEZÉSI ELJÁRÁS</w:t>
      </w:r>
    </w:p>
    <w:p w14:paraId="3DC6853E" w14:textId="77777777" w:rsidR="009F24F1" w:rsidRDefault="004943B5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03F27C43" w14:textId="77777777" w:rsidR="009F24F1" w:rsidRDefault="004943B5">
      <w:pPr>
        <w:pStyle w:val="Szvegtrzs"/>
        <w:spacing w:after="0" w:line="240" w:lineRule="auto"/>
        <w:jc w:val="both"/>
      </w:pPr>
      <w:r>
        <w:t>(1) Az 1. §. (1) bekezdésben meghatározott területen telket alakítani csak a Szabályozási Tervekben jelölteknek megfelelően, valamint a vonatkozó jogszabályok alapján szabad.</w:t>
      </w:r>
    </w:p>
    <w:p w14:paraId="0895B690" w14:textId="77777777" w:rsidR="009F24F1" w:rsidRDefault="004943B5">
      <w:pPr>
        <w:pStyle w:val="Szvegtrzs"/>
        <w:spacing w:before="240" w:after="0" w:line="240" w:lineRule="auto"/>
        <w:jc w:val="both"/>
      </w:pPr>
      <w:r>
        <w:t>(2) Telekalakításra engedély kiadható, ha:</w:t>
      </w:r>
    </w:p>
    <w:p w14:paraId="728969D5" w14:textId="77777777" w:rsidR="009F24F1" w:rsidRDefault="004943B5">
      <w:pPr>
        <w:pStyle w:val="Szvegtrzs"/>
        <w:spacing w:after="0" w:line="240" w:lineRule="auto"/>
        <w:jc w:val="both"/>
      </w:pPr>
      <w:r>
        <w:t>a.) a telekalakítás / telekosztás a szabályozási terven jelölésre került és a kialakítandó telekszáma szabályozási terven jelölteknek megfelel,</w:t>
      </w:r>
    </w:p>
    <w:p w14:paraId="1CAE0113" w14:textId="77777777" w:rsidR="009F24F1" w:rsidRDefault="004943B5">
      <w:pPr>
        <w:pStyle w:val="Szvegtrzs"/>
        <w:spacing w:after="0" w:line="240" w:lineRule="auto"/>
        <w:jc w:val="both"/>
      </w:pPr>
      <w:r>
        <w:t>b.) a szabályozási terven nem került kijelölésre, de az övezet paraméterei alapján a telekalakítás végrehajtható.</w:t>
      </w:r>
    </w:p>
    <w:p w14:paraId="5A6BF092" w14:textId="77777777" w:rsidR="009F24F1" w:rsidRDefault="004943B5">
      <w:pPr>
        <w:pStyle w:val="Szvegtrzs"/>
        <w:spacing w:before="240" w:after="0" w:line="240" w:lineRule="auto"/>
        <w:jc w:val="both"/>
      </w:pPr>
      <w:r>
        <w:t>(3) Telekalakításra engedély csak abban az esetben adható ki, ha az eljárás eredményeként még átmenetileg sem jön létre:</w:t>
      </w:r>
    </w:p>
    <w:p w14:paraId="79F8F37E" w14:textId="77777777" w:rsidR="009F24F1" w:rsidRDefault="004943B5">
      <w:pPr>
        <w:pStyle w:val="Szvegtrzs"/>
        <w:spacing w:after="0" w:line="240" w:lineRule="auto"/>
        <w:jc w:val="both"/>
      </w:pPr>
      <w:r>
        <w:t>a.) nyúlványos (nyeles) telek (lásd: fogalommagyarázat),</w:t>
      </w:r>
    </w:p>
    <w:p w14:paraId="5EA21C89" w14:textId="77777777" w:rsidR="009F24F1" w:rsidRDefault="004943B5">
      <w:pPr>
        <w:pStyle w:val="Szvegtrzs"/>
        <w:spacing w:after="0" w:line="240" w:lineRule="auto"/>
        <w:jc w:val="both"/>
      </w:pPr>
      <w:r>
        <w:t>b.) olyan telek, amely közútról, vagy jelen jogszabály jóváhagyását megelőzően kialakított magánútról gépjárművel nem közelíthető meg, s a létrejövő telek egyszerű kontúrú, alakja az övezetnek megfelelő beépíthetőséget nem korlátozza.</w:t>
      </w:r>
    </w:p>
    <w:p w14:paraId="0C2DA60A" w14:textId="77777777" w:rsidR="009F24F1" w:rsidRDefault="004943B5">
      <w:pPr>
        <w:pStyle w:val="Szvegtrzs"/>
        <w:spacing w:before="240" w:after="0" w:line="240" w:lineRule="auto"/>
        <w:jc w:val="both"/>
      </w:pPr>
      <w:r>
        <w:t>(4) A telekalakítás akkor is engedélyezhető, ha az előírtnál kisebb telekméretek alakulnak ki, de a telekalakítás következtében kedvezőbb állapot keletkezik és a kialakuló telek a (3) bekezdésben foglaltakat kielégíti.</w:t>
      </w:r>
    </w:p>
    <w:p w14:paraId="4E47812F" w14:textId="77777777" w:rsidR="009F24F1" w:rsidRDefault="004943B5">
      <w:pPr>
        <w:pStyle w:val="Szvegtrzs"/>
        <w:spacing w:before="240" w:after="0" w:line="240" w:lineRule="auto"/>
        <w:jc w:val="both"/>
      </w:pPr>
      <w:r>
        <w:t>(5) A település területén közműterület céljára telek az övezet előírásaitól eltérő nagyságban is kialakítható.</w:t>
      </w:r>
    </w:p>
    <w:p w14:paraId="2833C0B7" w14:textId="77777777" w:rsidR="009F24F1" w:rsidRDefault="004943B5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ÉPÍTÉSI ÉS HASZNÁLATBAVÉTELI ENGEDÉLYEZÉSI ELJÁRÁS</w:t>
      </w:r>
    </w:p>
    <w:p w14:paraId="647501BF" w14:textId="77777777" w:rsidR="009F24F1" w:rsidRDefault="004943B5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14:paraId="77D0F159" w14:textId="77777777" w:rsidR="009F24F1" w:rsidRDefault="004943B5">
      <w:pPr>
        <w:pStyle w:val="Szvegtrzs"/>
        <w:spacing w:after="0" w:line="240" w:lineRule="auto"/>
        <w:jc w:val="both"/>
      </w:pPr>
      <w:r>
        <w:lastRenderedPageBreak/>
        <w:t>(1) Az 1. §. (1) bekezdésben meghatározott területen építési munkát végezni csak a Szabályozási tervekben jelölteknek megfelelően, valamint a vonatkozó jogszabályok alapján szabad.</w:t>
      </w:r>
    </w:p>
    <w:p w14:paraId="25C7D1EE" w14:textId="77777777" w:rsidR="009F24F1" w:rsidRDefault="004943B5">
      <w:pPr>
        <w:pStyle w:val="Szvegtrzs"/>
        <w:spacing w:before="240" w:after="0" w:line="240" w:lineRule="auto"/>
        <w:jc w:val="both"/>
      </w:pPr>
      <w:r>
        <w:t>(2) A település beépített részén oldalhatáron álló beépítés esetén: 14 m szélességű telek is beépíthető.</w:t>
      </w:r>
    </w:p>
    <w:p w14:paraId="7DCD4ED4" w14:textId="77777777" w:rsidR="009F24F1" w:rsidRDefault="004943B5">
      <w:pPr>
        <w:pStyle w:val="Szvegtrzs"/>
        <w:spacing w:before="240" w:after="0" w:line="240" w:lineRule="auto"/>
        <w:jc w:val="both"/>
      </w:pPr>
      <w:r>
        <w:t>(3) Ha egy építési telek szélességi mérete a (3) bekezdésben foglalt minimális méreteket nem elégíti ki, s a területe nem éri el az övezetben kialakítható telekméretet, de nagyobb, mint 560 m2 úgy:</w:t>
      </w:r>
    </w:p>
    <w:p w14:paraId="48562422" w14:textId="77777777" w:rsidR="009F24F1" w:rsidRDefault="004943B5">
      <w:pPr>
        <w:pStyle w:val="Szvegtrzs"/>
        <w:spacing w:after="0" w:line="240" w:lineRule="auto"/>
        <w:jc w:val="both"/>
      </w:pPr>
      <w:r>
        <w:t>a.) a meglévő épület a szomszédos épülettől való távolságtól függetlenül újjáépíthető, felújítható, tetőtere beépíthető, alapterülete bővíthető, ha az övezet egyéb előírásait kielégíti (pl. beépítettség, építménymagasság),</w:t>
      </w:r>
    </w:p>
    <w:p w14:paraId="2BB515C7" w14:textId="77777777" w:rsidR="009F24F1" w:rsidRDefault="004943B5">
      <w:pPr>
        <w:pStyle w:val="Szvegtrzs"/>
        <w:spacing w:after="0" w:line="240" w:lineRule="auto"/>
        <w:jc w:val="both"/>
      </w:pPr>
      <w:r>
        <w:t>b.) új épület nem építhető.</w:t>
      </w:r>
    </w:p>
    <w:p w14:paraId="5D113C92" w14:textId="77777777" w:rsidR="009F24F1" w:rsidRDefault="004943B5">
      <w:pPr>
        <w:pStyle w:val="Szvegtrzs"/>
        <w:spacing w:before="240" w:after="0" w:line="240" w:lineRule="auto"/>
        <w:jc w:val="both"/>
      </w:pPr>
      <w:r>
        <w:t>(4) A magasabb rendű jogszabályban rögzített telepítési távolságot el nem érő beépítés esetén a kialakult állapotra való tekintettel lakóterületen a történetileg kialakult, 14 m-nél keskenyebb, már beépült, vagy korábbi bontási miatt megüresedett telkeken az eredetit meg nem haladó építménymagassággal és épület szélességgel épülő, „D-E” tűzveszélyességi osztályba sorolható bővítmények, illetve új épületek esetében a kialakult telepítési távolságok tarthatók, de az alkalmazható szerkezeti elemek meghatározására az építési engedélyezési eljárásba az illetékes tűzvédelmi szakhatóságot be kell vonni.</w:t>
      </w:r>
    </w:p>
    <w:p w14:paraId="794D9F9A" w14:textId="6AEF68E1" w:rsidR="009F24F1" w:rsidRDefault="004943B5">
      <w:pPr>
        <w:pStyle w:val="Szvegtrzs"/>
        <w:spacing w:before="240" w:after="0" w:line="240" w:lineRule="auto"/>
        <w:jc w:val="both"/>
      </w:pPr>
      <w:r>
        <w:t>(5) Ha egy meglévő épület beépítési módja eltér az övezeti előírásoktól, a meglévő épület – ha az övezet egyéb előírásait kielégíti (beépítettség, építménymagasság)</w:t>
      </w:r>
      <w:r w:rsidR="005511AE">
        <w:t xml:space="preserve"> </w:t>
      </w:r>
      <w:r>
        <w:t>- felújítható, bővíthető, tetőtere beépíthető, de új épület csak az övezet előírásai szerinti építési helyre építhető.</w:t>
      </w:r>
    </w:p>
    <w:p w14:paraId="31F0CCBC" w14:textId="77777777" w:rsidR="009F24F1" w:rsidRDefault="004943B5">
      <w:pPr>
        <w:pStyle w:val="Szvegtrzs"/>
        <w:spacing w:before="240" w:after="0" w:line="240" w:lineRule="auto"/>
        <w:jc w:val="both"/>
      </w:pPr>
      <w:r>
        <w:t>(6) A település területén építési engedély csak akkor adható ki, ha a létesítményhez az OTÉK vagy a helyi parkolás rendelet szerint szükséges parkoló, rakodó helyek megléte biztosított.</w:t>
      </w:r>
    </w:p>
    <w:p w14:paraId="7DEB1073" w14:textId="77777777" w:rsidR="009F24F1" w:rsidRDefault="004943B5">
      <w:pPr>
        <w:pStyle w:val="Szvegtrzs"/>
        <w:spacing w:before="240" w:after="0" w:line="240" w:lineRule="auto"/>
        <w:jc w:val="both"/>
      </w:pPr>
      <w:r>
        <w:t>(7) A település területén használatba vételi engedély csak akkor adható ki, ha a létesítményhez az OTÉK és a helyi parkolás rendelet szerint szükséges parkoló, rakodó helyek megépültek.</w:t>
      </w:r>
    </w:p>
    <w:p w14:paraId="3DE308E8" w14:textId="77777777" w:rsidR="009F24F1" w:rsidRDefault="004943B5">
      <w:pPr>
        <w:pStyle w:val="Szvegtrzs"/>
        <w:spacing w:before="240" w:after="0" w:line="240" w:lineRule="auto"/>
        <w:jc w:val="both"/>
      </w:pPr>
      <w:r>
        <w:t>(8) Az építési övezetek telkein használatbavételi engedély akkor adható ki, ha az építési övezetekre kötelezően előírt zöldfelületi aránynak megfelelő nagyságú területen a növényzet telepítése megtörtént.</w:t>
      </w:r>
    </w:p>
    <w:p w14:paraId="49D9934F" w14:textId="77777777" w:rsidR="009F24F1" w:rsidRDefault="004943B5">
      <w:pPr>
        <w:pStyle w:val="Szvegtrzs"/>
        <w:spacing w:before="240" w:after="0" w:line="240" w:lineRule="auto"/>
        <w:jc w:val="both"/>
      </w:pPr>
      <w:r>
        <w:t>(9) A beépítésre szánt terület (minden területfelhasználási egységén, - kivéve temető– a csatornahálózat kiépítést követően - új épület csak teljesen közművesített, építési telken engedélyezhető.</w:t>
      </w:r>
    </w:p>
    <w:p w14:paraId="3AF50E2C" w14:textId="77777777" w:rsidR="009F24F1" w:rsidRDefault="004943B5">
      <w:pPr>
        <w:pStyle w:val="Szvegtrzs"/>
        <w:spacing w:before="240" w:after="0" w:line="240" w:lineRule="auto"/>
        <w:jc w:val="both"/>
      </w:pPr>
      <w:r>
        <w:t>(10) A csatornahálózat kiépítéséig zárt engedélyezett szennyvíztároló építése esetén is kiadható építési engedély.</w:t>
      </w:r>
    </w:p>
    <w:p w14:paraId="662D8AF8" w14:textId="77777777" w:rsidR="009F24F1" w:rsidRDefault="004943B5">
      <w:pPr>
        <w:pStyle w:val="Szvegtrzs"/>
        <w:spacing w:before="240" w:after="0" w:line="240" w:lineRule="auto"/>
        <w:jc w:val="both"/>
      </w:pPr>
      <w:r>
        <w:t>(11) A csatornahálózat kiépítését követően a teljes közművesítettség alól azok az építési telkek képeznek kivételt, ahol olyan alternatív, egyedi, zárt szennyvízkezelési technológiát alkalmaznak, amely a hatályos környezetvédelmi előírásoknak megfelel.</w:t>
      </w:r>
    </w:p>
    <w:p w14:paraId="7C3935E4" w14:textId="77777777" w:rsidR="009F24F1" w:rsidRDefault="004943B5">
      <w:pPr>
        <w:pStyle w:val="Szvegtrzs"/>
        <w:spacing w:before="240" w:after="0" w:line="240" w:lineRule="auto"/>
        <w:jc w:val="both"/>
      </w:pPr>
      <w:r>
        <w:t>(12) Az építési engedélyezési eljárásokba az alábbi estekben be kell vonni a Geológiai Szolgálatot:</w:t>
      </w:r>
    </w:p>
    <w:p w14:paraId="39D557F3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négy beépített építményszintnél magasabb vagy 7 méternél nagyobb fesztávú tartószerkezetet tartalmazó, előregyártott vagy vázas tartó szerkezetű épületeknél;</w:t>
      </w:r>
    </w:p>
    <w:p w14:paraId="489BE350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meredek csúszásveszélyesnek ismert területeknél;</w:t>
      </w:r>
    </w:p>
    <w:p w14:paraId="1F6C4C55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3 méternél nagyobb földvastagságot érintő tereprendezéssel járó építkezések esetén;</w:t>
      </w:r>
    </w:p>
    <w:p w14:paraId="18B90B4F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 felsoroltakon túlmenően azon esetekben, amikor a lakosság, a tervezők vagy az</w:t>
      </w:r>
    </w:p>
    <w:p w14:paraId="0DF3928B" w14:textId="77777777" w:rsidR="009F24F1" w:rsidRDefault="004943B5">
      <w:pPr>
        <w:pStyle w:val="Szvegtrzs"/>
        <w:spacing w:after="0" w:line="240" w:lineRule="auto"/>
        <w:jc w:val="both"/>
      </w:pPr>
      <w:r>
        <w:t>Önkormányzat kedvezőtlen, az altalajjal összefüggő jelenségeket észlel.</w:t>
      </w:r>
    </w:p>
    <w:p w14:paraId="5449A4DA" w14:textId="77777777" w:rsidR="009F24F1" w:rsidRDefault="004943B5">
      <w:pPr>
        <w:pStyle w:val="Szvegtrzs"/>
        <w:spacing w:before="240" w:after="0" w:line="240" w:lineRule="auto"/>
        <w:jc w:val="both"/>
      </w:pPr>
      <w:r>
        <w:lastRenderedPageBreak/>
        <w:t>(13) A vízfolyásmedreket kísérő mély fekvésű, magas vízállású területeken építési tevékenységet talajmechanikai vizsgálatokra kell alapozni.</w:t>
      </w:r>
    </w:p>
    <w:p w14:paraId="28462E8A" w14:textId="77777777" w:rsidR="009F24F1" w:rsidRDefault="004943B5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ÉPÍTMÉNYEK ELHELYEZÉSE</w:t>
      </w:r>
    </w:p>
    <w:p w14:paraId="27743AD4" w14:textId="77777777" w:rsidR="009F24F1" w:rsidRDefault="004943B5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14:paraId="31019090" w14:textId="77777777" w:rsidR="009F24F1" w:rsidRDefault="004943B5">
      <w:pPr>
        <w:pStyle w:val="Szvegtrzs"/>
        <w:spacing w:after="0" w:line="240" w:lineRule="auto"/>
        <w:jc w:val="both"/>
      </w:pPr>
      <w:r>
        <w:t>(1) Építmények elhelyezése, ha jelen szabályzat területfelhasználási egységekre és azokon belül az építési övezetekre, övezetekre vonatkozó előírásai szigorúbb szabályokat nem állapít meg, az OTÉK vonatkozó előírásai szerint történhet.</w:t>
      </w:r>
    </w:p>
    <w:p w14:paraId="2413AAF9" w14:textId="77777777" w:rsidR="009F24F1" w:rsidRDefault="004943B5">
      <w:pPr>
        <w:pStyle w:val="Szvegtrzs"/>
        <w:spacing w:before="240" w:after="0" w:line="240" w:lineRule="auto"/>
        <w:jc w:val="both"/>
      </w:pPr>
      <w:r>
        <w:t>(2)</w:t>
      </w:r>
    </w:p>
    <w:p w14:paraId="2192D0F3" w14:textId="77777777" w:rsidR="009F24F1" w:rsidRDefault="004943B5">
      <w:pPr>
        <w:pStyle w:val="Szvegtrzs"/>
        <w:spacing w:before="240" w:after="0" w:line="240" w:lineRule="auto"/>
        <w:jc w:val="both"/>
      </w:pPr>
      <w:r>
        <w:t>(3)</w:t>
      </w:r>
    </w:p>
    <w:p w14:paraId="1866C07D" w14:textId="7A5C0A82" w:rsidR="009F24F1" w:rsidRDefault="004943B5">
      <w:pPr>
        <w:pStyle w:val="Szvegtrzs"/>
        <w:spacing w:before="240" w:after="0" w:line="240" w:lineRule="auto"/>
        <w:jc w:val="both"/>
      </w:pPr>
      <w:r>
        <w:t>(4) 5,0 m-es vagy annál nagyobb előkertben és 4,5 m-</w:t>
      </w:r>
      <w:r w:rsidR="00B51986">
        <w:t>e</w:t>
      </w:r>
      <w:r>
        <w:t>s</w:t>
      </w:r>
      <w:r w:rsidR="00B51986">
        <w:t>,</w:t>
      </w:r>
      <w:r>
        <w:t xml:space="preserve"> vagy annál nagyobb oldalkertben:</w:t>
      </w:r>
    </w:p>
    <w:p w14:paraId="38F33674" w14:textId="77777777" w:rsidR="009F24F1" w:rsidRDefault="004943B5">
      <w:pPr>
        <w:pStyle w:val="Szvegtrzs"/>
        <w:spacing w:after="0" w:line="240" w:lineRule="auto"/>
        <w:jc w:val="both"/>
      </w:pPr>
      <w:r>
        <w:t>a.) kerti építmény (lásd fogalommagyarázat);</w:t>
      </w:r>
    </w:p>
    <w:p w14:paraId="657CDF13" w14:textId="77777777" w:rsidR="009F24F1" w:rsidRDefault="004943B5">
      <w:pPr>
        <w:pStyle w:val="Szvegtrzs"/>
        <w:spacing w:after="0" w:line="240" w:lineRule="auto"/>
        <w:jc w:val="both"/>
      </w:pPr>
      <w:r>
        <w:t>b.) a terepszintnél 0,5 m-nél nem magasabbra kiemelkedő, lefedés nélküli terasz;</w:t>
      </w:r>
    </w:p>
    <w:p w14:paraId="0286BB11" w14:textId="77777777" w:rsidR="009F24F1" w:rsidRDefault="004943B5">
      <w:pPr>
        <w:pStyle w:val="Szvegtrzs"/>
        <w:spacing w:after="0" w:line="240" w:lineRule="auto"/>
        <w:jc w:val="both"/>
      </w:pPr>
      <w:r>
        <w:t>c.) közműbecsatlakozás építménye;</w:t>
      </w:r>
    </w:p>
    <w:p w14:paraId="05C32284" w14:textId="77777777" w:rsidR="009F24F1" w:rsidRDefault="004943B5">
      <w:pPr>
        <w:pStyle w:val="Szvegtrzs"/>
        <w:spacing w:after="0" w:line="240" w:lineRule="auto"/>
        <w:jc w:val="both"/>
      </w:pPr>
      <w:r>
        <w:t>d.) terepszint alatti háztartási tüzelőanyag tároló;</w:t>
      </w:r>
    </w:p>
    <w:p w14:paraId="2A0FE34B" w14:textId="77777777" w:rsidR="009F24F1" w:rsidRDefault="004943B5">
      <w:pPr>
        <w:pStyle w:val="Szvegtrzs"/>
        <w:spacing w:after="0" w:line="240" w:lineRule="auto"/>
        <w:jc w:val="both"/>
      </w:pPr>
      <w:r>
        <w:t>e.) zárt szennyvíztároló;</w:t>
      </w:r>
    </w:p>
    <w:p w14:paraId="3E8F8DB4" w14:textId="77777777" w:rsidR="009F24F1" w:rsidRDefault="004943B5">
      <w:pPr>
        <w:pStyle w:val="Szvegtrzs"/>
        <w:spacing w:after="0" w:line="240" w:lineRule="auto"/>
        <w:jc w:val="both"/>
      </w:pPr>
      <w:r>
        <w:t>f.) kerítéssel egybeépített, vagy azzal összekapcsolt hulladéktartály tároló helyezhető el.</w:t>
      </w:r>
    </w:p>
    <w:p w14:paraId="243BF857" w14:textId="77777777" w:rsidR="009F24F1" w:rsidRDefault="004943B5">
      <w:pPr>
        <w:pStyle w:val="Szvegtrzs"/>
        <w:spacing w:before="240" w:after="0" w:line="240" w:lineRule="auto"/>
        <w:jc w:val="both"/>
      </w:pPr>
      <w:r>
        <w:t>(5) Az 5 m-nél kisebb előkertben csak:</w:t>
      </w:r>
    </w:p>
    <w:p w14:paraId="2BB2D768" w14:textId="77777777" w:rsidR="009F24F1" w:rsidRDefault="004943B5">
      <w:pPr>
        <w:pStyle w:val="Szvegtrzs"/>
        <w:spacing w:after="0" w:line="240" w:lineRule="auto"/>
        <w:jc w:val="both"/>
      </w:pPr>
      <w:r>
        <w:t>a.) közműbecsatlakozás építménye;</w:t>
      </w:r>
    </w:p>
    <w:p w14:paraId="06FE744C" w14:textId="77777777" w:rsidR="009F24F1" w:rsidRDefault="004943B5">
      <w:pPr>
        <w:pStyle w:val="Szvegtrzs"/>
        <w:spacing w:after="0" w:line="240" w:lineRule="auto"/>
        <w:jc w:val="both"/>
      </w:pPr>
      <w:r>
        <w:t>b.) kerítéssel egybeépített, vagy azzal összekapcsolt hulladéktartály tároló helyezhető el.</w:t>
      </w:r>
    </w:p>
    <w:p w14:paraId="6AC02DF8" w14:textId="77777777" w:rsidR="009F24F1" w:rsidRDefault="004943B5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BEÉPÍTÉSI MÓD, ÉPÍTÉSI HELY</w:t>
      </w:r>
    </w:p>
    <w:p w14:paraId="69B0834B" w14:textId="77777777" w:rsidR="009F24F1" w:rsidRDefault="004943B5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14:paraId="33A9CC48" w14:textId="77777777" w:rsidR="009F24F1" w:rsidRDefault="004943B5">
      <w:pPr>
        <w:pStyle w:val="Szvegtrzs"/>
        <w:spacing w:after="0" w:line="240" w:lineRule="auto"/>
        <w:jc w:val="both"/>
      </w:pPr>
      <w:r>
        <w:t>(1) /1/ A település területén az egyes építési övezetekben a telkek beépítési módja az alábbi:</w:t>
      </w:r>
    </w:p>
    <w:p w14:paraId="140EBF8C" w14:textId="77777777" w:rsidR="009F24F1" w:rsidRDefault="004943B5">
      <w:pPr>
        <w:pStyle w:val="Szvegtrzs"/>
        <w:spacing w:after="0" w:line="240" w:lineRule="auto"/>
        <w:jc w:val="both"/>
      </w:pPr>
      <w:r>
        <w:t xml:space="preserve">a.) </w:t>
      </w:r>
      <w:r>
        <w:rPr>
          <w:b/>
          <w:bCs/>
        </w:rPr>
        <w:t xml:space="preserve">O </w:t>
      </w:r>
      <w:r>
        <w:t>oldalhatáron álló,</w:t>
      </w:r>
    </w:p>
    <w:p w14:paraId="14D72C16" w14:textId="77777777" w:rsidR="009F24F1" w:rsidRDefault="004943B5">
      <w:pPr>
        <w:pStyle w:val="Szvegtrzs"/>
        <w:spacing w:after="0" w:line="240" w:lineRule="auto"/>
        <w:jc w:val="both"/>
      </w:pPr>
      <w:r>
        <w:t xml:space="preserve">b.) </w:t>
      </w:r>
      <w:r>
        <w:rPr>
          <w:b/>
          <w:bCs/>
        </w:rPr>
        <w:t xml:space="preserve">SZ </w:t>
      </w:r>
      <w:r>
        <w:t>szabadon álló,</w:t>
      </w:r>
    </w:p>
    <w:p w14:paraId="1DC313BF" w14:textId="77777777" w:rsidR="009F24F1" w:rsidRDefault="004943B5">
      <w:pPr>
        <w:pStyle w:val="Szvegtrzs"/>
        <w:spacing w:before="240" w:after="0" w:line="240" w:lineRule="auto"/>
        <w:jc w:val="both"/>
      </w:pPr>
      <w:r>
        <w:t>(2) Oldalhatáron álló beépítés esetén az építési hely egyik határvonala:</w:t>
      </w:r>
    </w:p>
    <w:p w14:paraId="5FD9525D" w14:textId="77777777" w:rsidR="009F24F1" w:rsidRDefault="004943B5">
      <w:pPr>
        <w:pStyle w:val="Szvegtrzs"/>
        <w:spacing w:after="0" w:line="240" w:lineRule="auto"/>
        <w:jc w:val="both"/>
      </w:pPr>
      <w:r>
        <w:t>a.) az északi telekhatár;</w:t>
      </w:r>
    </w:p>
    <w:p w14:paraId="2F399AAB" w14:textId="77777777" w:rsidR="009F24F1" w:rsidRDefault="004943B5">
      <w:pPr>
        <w:pStyle w:val="Szvegtrzs"/>
        <w:spacing w:after="0" w:line="240" w:lineRule="auto"/>
        <w:jc w:val="both"/>
      </w:pPr>
      <w:r>
        <w:t>b.) észak-nyugati telekhatár, vagy az észak-keleti telekhatár;</w:t>
      </w:r>
    </w:p>
    <w:p w14:paraId="4FEF66A4" w14:textId="77777777" w:rsidR="009F24F1" w:rsidRDefault="004943B5">
      <w:pPr>
        <w:pStyle w:val="Szvegtrzs"/>
        <w:spacing w:after="0" w:line="240" w:lineRule="auto"/>
        <w:jc w:val="both"/>
      </w:pPr>
      <w:r>
        <w:t>c.) a már túlnyomó részben beépített telektömbben kialakult telekhatár.</w:t>
      </w:r>
    </w:p>
    <w:p w14:paraId="2E417739" w14:textId="77777777" w:rsidR="009F24F1" w:rsidRDefault="004943B5">
      <w:pPr>
        <w:pStyle w:val="Szvegtrzs"/>
        <w:spacing w:before="240" w:after="0" w:line="240" w:lineRule="auto"/>
        <w:jc w:val="both"/>
      </w:pPr>
      <w:r>
        <w:t>(3) Egyes beépítési módok esetében alkalmazható épület elhelyezés az 1. számú</w:t>
      </w:r>
    </w:p>
    <w:p w14:paraId="208790CA" w14:textId="77777777" w:rsidR="009F24F1" w:rsidRDefault="004943B5">
      <w:pPr>
        <w:pStyle w:val="Szvegtrzs"/>
        <w:spacing w:after="0" w:line="240" w:lineRule="auto"/>
        <w:jc w:val="both"/>
      </w:pPr>
      <w:r>
        <w:t>függelékben foglaltak szerint lehetséges.</w:t>
      </w:r>
    </w:p>
    <w:p w14:paraId="0BCA4903" w14:textId="77777777" w:rsidR="009F24F1" w:rsidRDefault="004943B5">
      <w:pPr>
        <w:pStyle w:val="Szvegtrzs"/>
        <w:spacing w:before="240" w:after="0" w:line="240" w:lineRule="auto"/>
        <w:jc w:val="both"/>
      </w:pPr>
      <w:r>
        <w:t>(4) Saroktelek beépítési módja:</w:t>
      </w:r>
    </w:p>
    <w:p w14:paraId="6A5FB155" w14:textId="77777777" w:rsidR="009F24F1" w:rsidRDefault="004943B5">
      <w:pPr>
        <w:pStyle w:val="Szvegtrzs"/>
        <w:spacing w:after="0" w:line="240" w:lineRule="auto"/>
        <w:jc w:val="both"/>
      </w:pPr>
      <w:r>
        <w:t>a.) oldalhatáron álló beépítési mód esetén: szabadon álló,</w:t>
      </w:r>
    </w:p>
    <w:p w14:paraId="74230163" w14:textId="77777777" w:rsidR="009F24F1" w:rsidRDefault="004943B5">
      <w:pPr>
        <w:pStyle w:val="Szvegtrzs"/>
        <w:spacing w:after="0" w:line="240" w:lineRule="auto"/>
        <w:jc w:val="both"/>
      </w:pPr>
      <w:r>
        <w:t>úgy, hogy a csatlakozó utcák építési vonalához igazodjon.</w:t>
      </w:r>
    </w:p>
    <w:p w14:paraId="7DF9284D" w14:textId="77777777" w:rsidR="009F24F1" w:rsidRDefault="004943B5">
      <w:pPr>
        <w:pStyle w:val="Szvegtrzs"/>
        <w:spacing w:before="240" w:after="0" w:line="240" w:lineRule="auto"/>
        <w:jc w:val="both"/>
      </w:pPr>
      <w:r>
        <w:t>(5) Az előkert:</w:t>
      </w:r>
    </w:p>
    <w:p w14:paraId="5A8BFD32" w14:textId="77777777" w:rsidR="009F24F1" w:rsidRDefault="004943B5">
      <w:pPr>
        <w:pStyle w:val="Szvegtrzs"/>
        <w:spacing w:after="0" w:line="240" w:lineRule="auto"/>
        <w:jc w:val="both"/>
      </w:pPr>
      <w:r>
        <w:t>a.) túlnyomórészt beépített telektömb esetén: a tömb érintett utcaszakaszán</w:t>
      </w:r>
    </w:p>
    <w:p w14:paraId="477D3E4E" w14:textId="77777777" w:rsidR="009F24F1" w:rsidRDefault="004943B5">
      <w:pPr>
        <w:pStyle w:val="Szvegtrzs"/>
        <w:spacing w:after="0" w:line="240" w:lineRule="auto"/>
        <w:jc w:val="both"/>
      </w:pPr>
      <w:r>
        <w:t>kialakult állapothoz igazodó kell legyen.</w:t>
      </w:r>
    </w:p>
    <w:p w14:paraId="2ACC19B1" w14:textId="77777777" w:rsidR="009F24F1" w:rsidRDefault="004943B5">
      <w:pPr>
        <w:pStyle w:val="Szvegtrzs"/>
        <w:spacing w:after="0" w:line="240" w:lineRule="auto"/>
        <w:jc w:val="both"/>
      </w:pPr>
      <w:r>
        <w:t>b.) Új beépítés esetén:</w:t>
      </w:r>
    </w:p>
    <w:p w14:paraId="73026F98" w14:textId="77777777" w:rsidR="009F24F1" w:rsidRDefault="004943B5">
      <w:pPr>
        <w:pStyle w:val="Szvegtrzs"/>
        <w:spacing w:after="0" w:line="240" w:lineRule="auto"/>
        <w:jc w:val="both"/>
      </w:pPr>
      <w:r>
        <w:t>- lakóterület esetében: legalább 5 m;</w:t>
      </w:r>
    </w:p>
    <w:p w14:paraId="3F800152" w14:textId="77777777" w:rsidR="009F24F1" w:rsidRDefault="004943B5">
      <w:pPr>
        <w:pStyle w:val="Szvegtrzs"/>
        <w:spacing w:before="240" w:after="0" w:line="240" w:lineRule="auto"/>
        <w:jc w:val="both"/>
      </w:pPr>
      <w:r>
        <w:lastRenderedPageBreak/>
        <w:t>(6) Az oldalkert és hátsókert: az OTÉK szerinti, ha a Szabályozási terv másként nem jelöli.</w:t>
      </w:r>
    </w:p>
    <w:p w14:paraId="2CBF7E3B" w14:textId="77777777" w:rsidR="009F24F1" w:rsidRDefault="004943B5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II. Fejezet</w:t>
      </w:r>
    </w:p>
    <w:p w14:paraId="495A764C" w14:textId="77777777" w:rsidR="009F24F1" w:rsidRDefault="004943B5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 xml:space="preserve">KÜLÖNLEGES RENDELKEZÉSEK A TELEPÜLÉSKÉP ALAKÍTÁSÁRA, AZ ÉPÍTETT ÉS A </w:t>
      </w:r>
    </w:p>
    <w:p w14:paraId="2E792BC9" w14:textId="77777777" w:rsidR="009F24F1" w:rsidRDefault="004943B5">
      <w:pPr>
        <w:pStyle w:val="Szvegtrzs"/>
        <w:spacing w:line="240" w:lineRule="auto"/>
        <w:jc w:val="center"/>
        <w:rPr>
          <w:b/>
          <w:bCs/>
        </w:rPr>
      </w:pPr>
      <w:r>
        <w:rPr>
          <w:b/>
          <w:bCs/>
        </w:rPr>
        <w:t>TERMÉSZETI KÖRNYEZET VÉDELMÉRE</w:t>
      </w:r>
    </w:p>
    <w:p w14:paraId="79918041" w14:textId="77777777" w:rsidR="009F24F1" w:rsidRDefault="004943B5">
      <w:pPr>
        <w:pStyle w:val="Szvegtrzs"/>
        <w:spacing w:line="240" w:lineRule="auto"/>
        <w:jc w:val="center"/>
        <w:rPr>
          <w:b/>
          <w:bCs/>
        </w:rPr>
      </w:pPr>
      <w:r>
        <w:rPr>
          <w:b/>
          <w:bCs/>
        </w:rPr>
        <w:t>MŰVI ÉRTÉKVÉDELEM</w:t>
      </w:r>
    </w:p>
    <w:p w14:paraId="5DF22D54" w14:textId="77777777" w:rsidR="009F24F1" w:rsidRDefault="004943B5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HELYI VÉDELEM</w:t>
      </w:r>
    </w:p>
    <w:p w14:paraId="2EC1E920" w14:textId="77777777" w:rsidR="009F24F1" w:rsidRDefault="004943B5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8. §</w:t>
      </w:r>
    </w:p>
    <w:p w14:paraId="601942E5" w14:textId="77777777" w:rsidR="009F24F1" w:rsidRDefault="004943B5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ÁLTALÁNOS ÉPÍTÉSZETI ELŐÍRÁSOK</w:t>
      </w:r>
    </w:p>
    <w:p w14:paraId="442835F7" w14:textId="77777777" w:rsidR="009F24F1" w:rsidRDefault="004943B5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9. §</w:t>
      </w:r>
    </w:p>
    <w:p w14:paraId="55AB1859" w14:textId="77777777" w:rsidR="009F24F1" w:rsidRDefault="004943B5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RÉGÉSZETI TERÜLETEK</w:t>
      </w:r>
    </w:p>
    <w:p w14:paraId="1FD20372" w14:textId="77777777" w:rsidR="009F24F1" w:rsidRDefault="004943B5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10. §</w:t>
      </w:r>
    </w:p>
    <w:p w14:paraId="56DB0295" w14:textId="77777777" w:rsidR="009F24F1" w:rsidRDefault="004943B5">
      <w:pPr>
        <w:pStyle w:val="Szvegtrzs"/>
        <w:spacing w:after="0" w:line="240" w:lineRule="auto"/>
        <w:jc w:val="both"/>
      </w:pPr>
      <w:r>
        <w:t>(1) A település régészeti területeit a 4. sz. melléklet tartalmazza, az egyes területek a szabályozási terven pontosan lehatároltak.</w:t>
      </w:r>
    </w:p>
    <w:p w14:paraId="2AFEE3A0" w14:textId="77777777" w:rsidR="009F24F1" w:rsidRDefault="004943B5">
      <w:pPr>
        <w:pStyle w:val="Szvegtrzs"/>
        <w:spacing w:before="240" w:after="0" w:line="240" w:lineRule="auto"/>
        <w:jc w:val="both"/>
      </w:pPr>
      <w:r>
        <w:t>(2) A régészeti érdekeltségű területen, a szabályozási terven jelölt kiterjedésben a vonatkozó jogszabályok szerint kell eljárni.</w:t>
      </w:r>
    </w:p>
    <w:p w14:paraId="0F6F2E45" w14:textId="77777777" w:rsidR="009F24F1" w:rsidRDefault="004943B5">
      <w:pPr>
        <w:pStyle w:val="Szvegtrzs"/>
        <w:spacing w:before="240" w:after="0" w:line="240" w:lineRule="auto"/>
        <w:jc w:val="both"/>
      </w:pPr>
      <w:r>
        <w:t xml:space="preserve">(3) Régészeti érintettség esetén a </w:t>
      </w:r>
      <w:r>
        <w:rPr>
          <w:i/>
          <w:iCs/>
        </w:rPr>
        <w:t xml:space="preserve">Kulturális örökség védelméről szóló 2001. évi LXIV. törvény </w:t>
      </w:r>
      <w:r>
        <w:t>és a hozzá kapcsolódó végrehajtási rendeletek alapján kell eljárni, amely szerint a fokozottan vagy kiemelten védett és nyilvántartott régészeti lelőhelyeken a területileg illetékes Kulturális Örökségvédelmi Hivatal szakhatóságként jár el.</w:t>
      </w:r>
    </w:p>
    <w:p w14:paraId="374EC8EF" w14:textId="239A5950" w:rsidR="009F24F1" w:rsidRDefault="004943B5">
      <w:pPr>
        <w:pStyle w:val="Szvegtrzs"/>
        <w:spacing w:before="240" w:after="0" w:line="240" w:lineRule="auto"/>
        <w:jc w:val="both"/>
      </w:pPr>
      <w:r>
        <w:t>(4) A védett nyilvántartott lelőhelyen végzendő 30 cm mélységet meghaladó földmunkával járó, illetőleg a terület jellegét veszélyeztető, befolyásoló változtatásokhoz, munkálatokhoz a Hivatal engedélye kell, tehát hatóságként jár el. Amennyiben 30 cm mélységet meghaladó földmunkával járó tevékenység, illetve változtatási szándék más hatság engedélyéhez kötött, a Hivatal szakhatóságként jár el.</w:t>
      </w:r>
    </w:p>
    <w:p w14:paraId="647F57AE" w14:textId="77777777" w:rsidR="009F24F1" w:rsidRDefault="004943B5">
      <w:pPr>
        <w:pStyle w:val="Szvegtrzs"/>
        <w:spacing w:before="240" w:after="0" w:line="240" w:lineRule="auto"/>
        <w:jc w:val="both"/>
      </w:pPr>
      <w:r>
        <w:t>(5) A nyilvántartott régészeti lelőhelyek területén minden az eddigi használattól eltérő hasznosításhoz, építkezéshez, földmunkához a Kulturális Örökségvédelmi Hivatal szakhatósági hozzájárulása szükséges.</w:t>
      </w:r>
    </w:p>
    <w:p w14:paraId="0453ACC5" w14:textId="77777777" w:rsidR="009F24F1" w:rsidRDefault="004943B5">
      <w:pPr>
        <w:pStyle w:val="Szvegtrzs"/>
        <w:spacing w:before="240" w:after="0" w:line="240" w:lineRule="auto"/>
        <w:jc w:val="both"/>
      </w:pPr>
      <w:r>
        <w:t>(6) Régészeti érdekű területe érintő tervezés esetén javasolt kikérni a Kulturális Örökségvédelmi Hivatal véleményét.</w:t>
      </w:r>
    </w:p>
    <w:p w14:paraId="1917AD07" w14:textId="77777777" w:rsidR="009F24F1" w:rsidRDefault="004943B5">
      <w:pPr>
        <w:pStyle w:val="Szvegtrzs"/>
        <w:spacing w:before="240" w:after="0" w:line="240" w:lineRule="auto"/>
        <w:jc w:val="both"/>
      </w:pPr>
      <w:r>
        <w:t>(7) Amennyiben a település közigazgatási területén bárhol - nyilvántartott régészeti lelőhelyeken és régészeti érdekű területeken kívül – építkezés vagy művelés kapcsán régészeti lelet vagy objektumok előkerülése esetén a munkát fel kell függeszteni, és értesíteni kell a Baranya Megyei Múzeumok Igazgatóságát és a Kulturális Örökségvédelmi Hivatalt.</w:t>
      </w:r>
    </w:p>
    <w:p w14:paraId="3C55A682" w14:textId="77777777" w:rsidR="009F24F1" w:rsidRDefault="004943B5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REKLÁM, HIRDETŐTÁBLA</w:t>
      </w:r>
    </w:p>
    <w:p w14:paraId="3CE18F36" w14:textId="77777777" w:rsidR="009F24F1" w:rsidRDefault="004943B5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11. §</w:t>
      </w:r>
    </w:p>
    <w:p w14:paraId="343FD71F" w14:textId="77777777" w:rsidR="009F24F1" w:rsidRDefault="004943B5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KÖZTERÜLETEK, KÖZTEREK KIALAKÍTÁSA</w:t>
      </w:r>
    </w:p>
    <w:p w14:paraId="102C8533" w14:textId="77777777" w:rsidR="009F24F1" w:rsidRDefault="004943B5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12. §</w:t>
      </w:r>
    </w:p>
    <w:p w14:paraId="16FEAD34" w14:textId="77777777" w:rsidR="009F24F1" w:rsidRDefault="004943B5">
      <w:pPr>
        <w:pStyle w:val="Szvegtrzs"/>
        <w:spacing w:after="0" w:line="240" w:lineRule="auto"/>
        <w:jc w:val="both"/>
      </w:pPr>
      <w:r>
        <w:t>(1) Közterületen, illetve közhasználat céljára átadott területen, köztéren (továbbiakban: közterület) elhelyezett építmények és köztárgyak nem akadályozhatják a jármű és gyalogos közlekedést.</w:t>
      </w:r>
    </w:p>
    <w:p w14:paraId="434755CB" w14:textId="77777777" w:rsidR="009F24F1" w:rsidRDefault="004943B5">
      <w:pPr>
        <w:pStyle w:val="Szvegtrzs"/>
        <w:spacing w:before="240" w:after="0" w:line="240" w:lineRule="auto"/>
        <w:jc w:val="both"/>
      </w:pPr>
      <w:r>
        <w:t>(2) Közterületen építmény, berendezés, köztárgy csak abban az esetben helyezhető el, ha</w:t>
      </w:r>
    </w:p>
    <w:p w14:paraId="22B3258A" w14:textId="77777777" w:rsidR="009F24F1" w:rsidRDefault="004943B5">
      <w:pPr>
        <w:pStyle w:val="Szvegtrzs"/>
        <w:spacing w:after="0" w:line="240" w:lineRule="auto"/>
        <w:jc w:val="both"/>
      </w:pPr>
      <w:r>
        <w:t>a.) a közterületen kívüli építmények előírásosan megközelíthetők;</w:t>
      </w:r>
    </w:p>
    <w:p w14:paraId="4DB3DBF9" w14:textId="77777777" w:rsidR="009F24F1" w:rsidRDefault="004943B5">
      <w:pPr>
        <w:pStyle w:val="Szvegtrzs"/>
        <w:spacing w:after="0" w:line="240" w:lineRule="auto"/>
        <w:jc w:val="both"/>
      </w:pPr>
      <w:r>
        <w:t>b.) a gyalogossáv minimum 1,5 méter szélességét nem csökkenti;</w:t>
      </w:r>
    </w:p>
    <w:p w14:paraId="080ACC2F" w14:textId="77777777" w:rsidR="009F24F1" w:rsidRDefault="004943B5">
      <w:pPr>
        <w:pStyle w:val="Szvegtrzs"/>
        <w:spacing w:after="0" w:line="240" w:lineRule="auto"/>
        <w:jc w:val="both"/>
      </w:pPr>
      <w:r>
        <w:t>c.) a felszíni vizek lefolyását, elvezetését nem akadályozza;</w:t>
      </w:r>
    </w:p>
    <w:p w14:paraId="2147C9B1" w14:textId="77777777" w:rsidR="009F24F1" w:rsidRDefault="004943B5">
      <w:pPr>
        <w:pStyle w:val="Szvegtrzs"/>
        <w:spacing w:after="0" w:line="240" w:lineRule="auto"/>
        <w:jc w:val="both"/>
      </w:pPr>
      <w:r>
        <w:t>d.) a közműlétesítmények építését, karbantartását nem akadályozza;</w:t>
      </w:r>
    </w:p>
    <w:p w14:paraId="5A1161FE" w14:textId="77777777" w:rsidR="009F24F1" w:rsidRDefault="004943B5">
      <w:pPr>
        <w:pStyle w:val="Szvegtrzs"/>
        <w:spacing w:after="0" w:line="240" w:lineRule="auto"/>
        <w:jc w:val="both"/>
      </w:pPr>
      <w:r>
        <w:t>e.) a járművezetők kilátását és a közutak forgalmát nem veszélyezteti.</w:t>
      </w:r>
    </w:p>
    <w:p w14:paraId="67E92D2E" w14:textId="77777777" w:rsidR="009F24F1" w:rsidRDefault="004943B5">
      <w:pPr>
        <w:pStyle w:val="Szvegtrzs"/>
        <w:spacing w:before="240" w:after="0" w:line="240" w:lineRule="auto"/>
        <w:jc w:val="both"/>
      </w:pPr>
      <w:r>
        <w:t>(3) Közterületen pavilon, árusító fülke csak építési hatósági engedély alapján helyezhető el.</w:t>
      </w:r>
    </w:p>
    <w:p w14:paraId="77772ABB" w14:textId="77777777" w:rsidR="009F24F1" w:rsidRDefault="004943B5">
      <w:pPr>
        <w:pStyle w:val="Szvegtrzs"/>
        <w:spacing w:before="240" w:after="0" w:line="240" w:lineRule="auto"/>
        <w:jc w:val="both"/>
      </w:pPr>
      <w:r>
        <w:t>(4) Önálló építmények, köztárgyak (óra, zászlórúd, szobor stb.) csak építési hatósági</w:t>
      </w:r>
    </w:p>
    <w:p w14:paraId="31AF2CCA" w14:textId="77777777" w:rsidR="009F24F1" w:rsidRDefault="004943B5">
      <w:pPr>
        <w:pStyle w:val="Szvegtrzs"/>
        <w:spacing w:before="240" w:after="0" w:line="240" w:lineRule="auto"/>
        <w:jc w:val="both"/>
      </w:pPr>
      <w:r>
        <w:t>(5) engedély alapján helyezhető el.</w:t>
      </w:r>
    </w:p>
    <w:p w14:paraId="285607BE" w14:textId="77777777" w:rsidR="009F24F1" w:rsidRDefault="004943B5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TÁJI ÉS TERMÉSZETI ÉRTÉKEK VÉDELME</w:t>
      </w:r>
    </w:p>
    <w:p w14:paraId="0773CD02" w14:textId="77777777" w:rsidR="009F24F1" w:rsidRDefault="004943B5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13. §</w:t>
      </w:r>
    </w:p>
    <w:p w14:paraId="008C760F" w14:textId="77777777" w:rsidR="009F24F1" w:rsidRDefault="004943B5">
      <w:pPr>
        <w:pStyle w:val="Szvegtrzs"/>
        <w:spacing w:after="0" w:line="240" w:lineRule="auto"/>
        <w:jc w:val="both"/>
      </w:pPr>
      <w:r>
        <w:t>(1) A településen az ökológiai folyosó, a tájképvédelmi terület övezete által érintett területeket a szabályozási terv tartalmazza.</w:t>
      </w:r>
    </w:p>
    <w:p w14:paraId="2799D6FF" w14:textId="77777777" w:rsidR="009F24F1" w:rsidRDefault="004943B5">
      <w:pPr>
        <w:pStyle w:val="Szvegtrzs"/>
        <w:spacing w:before="240" w:after="0" w:line="240" w:lineRule="auto"/>
        <w:jc w:val="both"/>
      </w:pPr>
      <w:r>
        <w:t>(2) Az ökológiai folyosó területén épület elhelyezése tilos.</w:t>
      </w:r>
    </w:p>
    <w:p w14:paraId="53D9BB4B" w14:textId="77777777" w:rsidR="009F24F1" w:rsidRDefault="004943B5">
      <w:pPr>
        <w:pStyle w:val="Szvegtrzs"/>
        <w:spacing w:before="240" w:after="0" w:line="240" w:lineRule="auto"/>
        <w:jc w:val="both"/>
      </w:pPr>
      <w:r>
        <w:t>(3) Az ökológiai hálózaton belül a vonatkozó jogszabály előírásait kell alkalmazni.</w:t>
      </w:r>
    </w:p>
    <w:p w14:paraId="62F31C99" w14:textId="77777777" w:rsidR="009F24F1" w:rsidRDefault="004943B5">
      <w:pPr>
        <w:pStyle w:val="Szvegtrzs"/>
        <w:spacing w:before="240" w:after="0" w:line="240" w:lineRule="auto"/>
        <w:jc w:val="both"/>
      </w:pPr>
      <w:r>
        <w:t>(4) Védett természeti területen telekalakítás, művelési ág váltás az illetékes természetvédelmi hatóság engedélyével történjen. A tájképet megváltoztató építmények engedélyezési terveihez látványtervet kell készíteni.</w:t>
      </w:r>
    </w:p>
    <w:p w14:paraId="239D14C4" w14:textId="77777777" w:rsidR="009F24F1" w:rsidRDefault="004943B5">
      <w:pPr>
        <w:pStyle w:val="Szvegtrzs"/>
        <w:spacing w:before="240" w:after="0" w:line="240" w:lineRule="auto"/>
        <w:jc w:val="both"/>
      </w:pPr>
      <w:r>
        <w:t>(5) Az élővilág (flóra, fauna) igénybevétele csak olyan módon történhet, amely az életközösségek természetes folyamatait és viszonyait, a biológiai sokféleséget nem károsítja, illetőleg funkcióit nem veszélyezteti.</w:t>
      </w:r>
    </w:p>
    <w:p w14:paraId="5C326E5B" w14:textId="77777777" w:rsidR="009F24F1" w:rsidRDefault="004943B5">
      <w:pPr>
        <w:pStyle w:val="Szvegtrzs"/>
        <w:spacing w:before="240" w:after="0" w:line="240" w:lineRule="auto"/>
        <w:jc w:val="both"/>
      </w:pPr>
      <w:r>
        <w:t>(6) A tájhasználat során biztosítani kell a táji jellegzetességek (esztétikai, természeti értékek), a tájra jellemző természeti rendszerek és egyedi tájértékek megóvását. Ennek megfelelően a település területén a táj jellegét, esztétikai, természeti értékeit veszélyeztető, károsító tevékenység folytatására alkalmas építményt elhelyezni tilos.</w:t>
      </w:r>
    </w:p>
    <w:p w14:paraId="15C07A05" w14:textId="77777777" w:rsidR="009F24F1" w:rsidRDefault="004943B5">
      <w:pPr>
        <w:pStyle w:val="Szvegtrzs"/>
        <w:spacing w:before="240" w:after="0" w:line="240" w:lineRule="auto"/>
        <w:jc w:val="both"/>
      </w:pPr>
      <w:r>
        <w:t>(7) A településkép, a település zöldfelületi rendszerének és növényállományának megóvása érdekében a település közterületein, közparkban élő fát kivágni csak fakivágási engedély alapján szabad. A fakivágási engedélynek tartalmaznia kell a kivágandó fa helyét, fafaját és törzsátmérőjét. Az engedély pótlási kötelezettséghez köthető, amely a kivágott fa törzsátmérőjének megfelelő új telepítést jelent.</w:t>
      </w:r>
    </w:p>
    <w:p w14:paraId="1415C6F2" w14:textId="77777777" w:rsidR="009F24F1" w:rsidRDefault="004943B5">
      <w:pPr>
        <w:pStyle w:val="Szvegtrzs"/>
        <w:spacing w:before="240" w:after="0" w:line="240" w:lineRule="auto"/>
        <w:jc w:val="both"/>
      </w:pPr>
      <w:r>
        <w:t>(8) Belterületen az újonnan létesülő és kialakuló közterületi utak mentén legalább egyoldali, átlagosan 10 méter tőtávolságot meg nem haladó fasor telepítendő. A fasor létesítéséhez fánként legalább 4m2-</w:t>
      </w:r>
      <w:r>
        <w:lastRenderedPageBreak/>
        <w:t>nyi burkolatlan felület vagy legalább 1,5 m széles, az útburkolattal párhuzamos zöldsávot kell kialakítani és fenntartani.</w:t>
      </w:r>
    </w:p>
    <w:p w14:paraId="227DDD13" w14:textId="77777777" w:rsidR="009F24F1" w:rsidRDefault="004943B5">
      <w:pPr>
        <w:pStyle w:val="Szvegtrzs"/>
        <w:spacing w:before="240" w:after="0" w:line="240" w:lineRule="auto"/>
        <w:jc w:val="both"/>
      </w:pPr>
      <w:r>
        <w:t>(9) Belterületen új közutak, utcák kialakításánál a tervezett fasort a műszaki átadásig el kell telepíteni. Az utcai fasorok telepítéséhez, az utca egyéb műszaki kialakítását figyelembe véve (légvezeték, közvilágítás), a területen őshonosan élő fás növényzet alkalmazható.</w:t>
      </w:r>
    </w:p>
    <w:p w14:paraId="5196ED5B" w14:textId="77777777" w:rsidR="009F24F1" w:rsidRDefault="004943B5">
      <w:pPr>
        <w:pStyle w:val="Szvegtrzs"/>
        <w:spacing w:before="240" w:after="0" w:line="240" w:lineRule="auto"/>
        <w:jc w:val="both"/>
      </w:pPr>
      <w:r>
        <w:t>(10) Külterületen a szerkezeti jelentőségű utak mellé fasorokat kell telepíteni, illetve a meglévő fasorokat fel kell újítani.</w:t>
      </w:r>
    </w:p>
    <w:p w14:paraId="261C9287" w14:textId="6E4637F9" w:rsidR="009F24F1" w:rsidRDefault="004943B5">
      <w:pPr>
        <w:pStyle w:val="Szvegtrzs"/>
        <w:spacing w:before="240" w:after="0" w:line="240" w:lineRule="auto"/>
        <w:jc w:val="both"/>
      </w:pPr>
      <w:r>
        <w:t>(11) Tájképvédelmi területen</w:t>
      </w:r>
      <w:r w:rsidR="002A1F3D">
        <w:t>,</w:t>
      </w:r>
      <w:r>
        <w:t xml:space="preserve"> illetve lápos-mocsaras területen és azok 500 méteres körzetében épületet elhelyezni</w:t>
      </w:r>
      <w:r w:rsidR="002A1F3D">
        <w:t>,</w:t>
      </w:r>
      <w:r>
        <w:t xml:space="preserve"> illetve a vonalas létesítmények telepítése tilos.</w:t>
      </w:r>
    </w:p>
    <w:p w14:paraId="312E100C" w14:textId="77777777" w:rsidR="009F24F1" w:rsidRDefault="004943B5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KÖRNYEZETVÉDELEM</w:t>
      </w:r>
    </w:p>
    <w:p w14:paraId="4F2A6F61" w14:textId="77777777" w:rsidR="009F24F1" w:rsidRDefault="004943B5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14. §</w:t>
      </w:r>
    </w:p>
    <w:p w14:paraId="29FFBFF8" w14:textId="77777777" w:rsidR="009F24F1" w:rsidRDefault="004943B5">
      <w:pPr>
        <w:pStyle w:val="Szvegtrzs"/>
        <w:spacing w:after="0" w:line="240" w:lineRule="auto"/>
        <w:jc w:val="both"/>
      </w:pPr>
      <w:r>
        <w:t>(1) Az igazgatási területen a környezethasználatot úgy kell megszervezni és végezni, hogy:</w:t>
      </w:r>
    </w:p>
    <w:p w14:paraId="53745DDE" w14:textId="77777777" w:rsidR="009F24F1" w:rsidRDefault="004943B5">
      <w:pPr>
        <w:pStyle w:val="Szvegtrzs"/>
        <w:spacing w:after="0" w:line="240" w:lineRule="auto"/>
        <w:jc w:val="both"/>
      </w:pPr>
      <w:r>
        <w:t>- a legkisebb mértékű környezetterhelést és igénybevételt idézze elő;</w:t>
      </w:r>
    </w:p>
    <w:p w14:paraId="3241E025" w14:textId="77777777" w:rsidR="009F24F1" w:rsidRDefault="004943B5">
      <w:pPr>
        <w:pStyle w:val="Szvegtrzs"/>
        <w:spacing w:after="0" w:line="240" w:lineRule="auto"/>
        <w:jc w:val="both"/>
      </w:pPr>
      <w:r>
        <w:t>- megelőzze a környezetszennyezést;</w:t>
      </w:r>
    </w:p>
    <w:p w14:paraId="2440C4C2" w14:textId="77777777" w:rsidR="009F24F1" w:rsidRDefault="004943B5">
      <w:pPr>
        <w:pStyle w:val="Szvegtrzs"/>
        <w:spacing w:after="0" w:line="240" w:lineRule="auto"/>
        <w:jc w:val="both"/>
      </w:pPr>
      <w:r>
        <w:t>- kizárja a környezetkárosítást.</w:t>
      </w:r>
    </w:p>
    <w:p w14:paraId="63C90DBB" w14:textId="77777777" w:rsidR="009F24F1" w:rsidRDefault="004943B5">
      <w:pPr>
        <w:pStyle w:val="Szvegtrzs"/>
        <w:spacing w:before="240" w:after="0" w:line="240" w:lineRule="auto"/>
        <w:jc w:val="both"/>
      </w:pPr>
      <w:r>
        <w:t>(2) Új funkció létesítése esetén, ha az a létesítmény az érvényes jogszabályok szerint előzetes vizsgálat, környezeti hatástanulmány és egységes környezethasználati engedélyezési eljárásra köteles, akkor azokat el kell végezni legkésőbb az építési engedély iránti kérelem beadásáig.</w:t>
      </w:r>
    </w:p>
    <w:p w14:paraId="3320B52C" w14:textId="77777777" w:rsidR="009F24F1" w:rsidRDefault="004943B5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FELSZÍNI ÉS FELSZÍN ALATTI VIZEK VÉDELME</w:t>
      </w:r>
    </w:p>
    <w:p w14:paraId="08D32497" w14:textId="77777777" w:rsidR="009F24F1" w:rsidRDefault="004943B5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15. §</w:t>
      </w:r>
    </w:p>
    <w:p w14:paraId="272F72E6" w14:textId="77777777" w:rsidR="009F24F1" w:rsidRDefault="004943B5">
      <w:pPr>
        <w:pStyle w:val="Szvegtrzs"/>
        <w:spacing w:after="0" w:line="240" w:lineRule="auto"/>
        <w:jc w:val="both"/>
      </w:pPr>
      <w:r>
        <w:t xml:space="preserve">(1) A beépítésre szánt területeken új létesítmények kizárólag abban az esetben létesíthetők, ha a keletkező szennyvizek törvényben előírt módon történő kezelése megoldott és biztosított. Káros és veszélyes anyagokat tartalmazó szennyvizek a közcsatornába nem vezethetők, oda kizárólag a vonatkozó jogszabály </w:t>
      </w:r>
      <w:r>
        <w:rPr>
          <w:i/>
          <w:iCs/>
        </w:rPr>
        <w:t>(220/2004. (VII.21.) Korm. rendelet</w:t>
      </w:r>
      <w:r>
        <w:t>) I. védettségi kategóriájának megfelelő szennyvizek vezethetők.</w:t>
      </w:r>
    </w:p>
    <w:p w14:paraId="6257A450" w14:textId="77777777" w:rsidR="009F24F1" w:rsidRDefault="004943B5">
      <w:pPr>
        <w:pStyle w:val="Szvegtrzs"/>
        <w:spacing w:before="240" w:after="0" w:line="240" w:lineRule="auto"/>
        <w:jc w:val="both"/>
      </w:pPr>
      <w:r>
        <w:t>(2) A felszíni vizek bármilyen jellegű szennyezése tilos. A felszíni vizek körzetében nem folytathatók olyan tevékenységek, amelyek a felszíni, illetve a felszín alatti vizek, illetve a talaj állapotát szennyezik.</w:t>
      </w:r>
    </w:p>
    <w:p w14:paraId="57478B32" w14:textId="77777777" w:rsidR="009F24F1" w:rsidRDefault="004943B5">
      <w:pPr>
        <w:pStyle w:val="Szvegtrzs"/>
        <w:spacing w:before="240" w:after="0" w:line="240" w:lineRule="auto"/>
        <w:jc w:val="both"/>
      </w:pPr>
      <w:r>
        <w:t>(3) Állattartó épület felszíni vizek partélétől számított 100 méteren belül nem létesíthető.</w:t>
      </w:r>
    </w:p>
    <w:p w14:paraId="6EB3D9D9" w14:textId="77777777" w:rsidR="009F24F1" w:rsidRDefault="004943B5">
      <w:pPr>
        <w:pStyle w:val="Szvegtrzs"/>
        <w:spacing w:before="240" w:after="0" w:line="240" w:lineRule="auto"/>
        <w:jc w:val="both"/>
      </w:pPr>
      <w:r>
        <w:t>(4) Kisvízfolyások, árkok rendszeres karbantartásáról, medrük tisztításáról a tulajdonosnak folyamatosan gondoskodni kell. Rendszeres karbantartás elmulasztása esetén az Önkormányzat köteles a tisztítást elvégezni, melynek költsége a terület tulajdonosát terheli.</w:t>
      </w:r>
    </w:p>
    <w:p w14:paraId="04B94E20" w14:textId="77777777" w:rsidR="009F24F1" w:rsidRDefault="004943B5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LEVEGŐ VÉDELME</w:t>
      </w:r>
    </w:p>
    <w:p w14:paraId="53F6D181" w14:textId="77777777" w:rsidR="009F24F1" w:rsidRDefault="004943B5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16. §</w:t>
      </w:r>
    </w:p>
    <w:p w14:paraId="3ED01E53" w14:textId="77777777" w:rsidR="009F24F1" w:rsidRDefault="004943B5">
      <w:pPr>
        <w:pStyle w:val="Szvegtrzs"/>
        <w:spacing w:after="0" w:line="240" w:lineRule="auto"/>
        <w:jc w:val="both"/>
      </w:pPr>
      <w:r>
        <w:t>(1) A településre az általánosan érvényes levegőtisztaság-védelmi értékek vonatkoznak.</w:t>
      </w:r>
    </w:p>
    <w:p w14:paraId="51283589" w14:textId="77777777" w:rsidR="009F24F1" w:rsidRDefault="004943B5">
      <w:pPr>
        <w:pStyle w:val="Szvegtrzs"/>
        <w:spacing w:before="240" w:after="0" w:line="240" w:lineRule="auto"/>
        <w:jc w:val="both"/>
      </w:pPr>
      <w:r>
        <w:lastRenderedPageBreak/>
        <w:t>(2) A területen csak olyan létesítmények, technológia helyezhetők el, amelyek ezen előírásokat kielégítik. A területre érvényes levegőminőségi és a légszennyező anyagok kibocsátási határértékeit a hatályos országos jogszabályok szerint kell figyelembe venni.</w:t>
      </w:r>
    </w:p>
    <w:p w14:paraId="0E9AAB61" w14:textId="77777777" w:rsidR="009F24F1" w:rsidRDefault="004943B5">
      <w:pPr>
        <w:pStyle w:val="Szvegtrzs"/>
        <w:spacing w:before="240" w:after="0" w:line="240" w:lineRule="auto"/>
        <w:jc w:val="both"/>
      </w:pPr>
      <w:r>
        <w:t>(3) Lakóterületen állattartó építmények élelmiszertároló, feldolgozó és forgalmazó létesítményektől, továbbá iskola, óvoda, bölcsőde, egészségügyi intézmények és gyógyszertár telekhatárától számított 50 méter védőtávolságon belül nem építhető.</w:t>
      </w:r>
    </w:p>
    <w:p w14:paraId="5EAD5D36" w14:textId="77777777" w:rsidR="009F24F1" w:rsidRDefault="004943B5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TERMŐFÖLD VÉDELME, ÁSVÁNYVAGYON GAZDÁLKODÁS</w:t>
      </w:r>
    </w:p>
    <w:p w14:paraId="3BDDCA91" w14:textId="77777777" w:rsidR="009F24F1" w:rsidRDefault="004943B5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17. §</w:t>
      </w:r>
    </w:p>
    <w:p w14:paraId="46B0F05F" w14:textId="65660E0A" w:rsidR="009F24F1" w:rsidRDefault="004943B5">
      <w:pPr>
        <w:pStyle w:val="Szvegtrzs"/>
        <w:spacing w:after="0" w:line="240" w:lineRule="auto"/>
        <w:jc w:val="both"/>
      </w:pPr>
      <w:r>
        <w:t>(1) Talajmozgatással járó tevékenység végzése</w:t>
      </w:r>
      <w:r w:rsidR="002A1F3D">
        <w:t>,</w:t>
      </w:r>
      <w:r>
        <w:t xml:space="preserve"> illetve a terület előkészítése során a termőföld védelméről, összegyűjtéséről és újrahasznosításáról gondoskodni kell.</w:t>
      </w:r>
    </w:p>
    <w:p w14:paraId="0D02423C" w14:textId="77777777" w:rsidR="009F24F1" w:rsidRDefault="004943B5">
      <w:pPr>
        <w:pStyle w:val="Szvegtrzs"/>
        <w:spacing w:before="240" w:after="0" w:line="240" w:lineRule="auto"/>
        <w:jc w:val="both"/>
      </w:pPr>
      <w:r>
        <w:t>(2) A település területén feltöltésre környezetkárosító anyag nem használható.</w:t>
      </w:r>
    </w:p>
    <w:p w14:paraId="2AB3A37B" w14:textId="77777777" w:rsidR="009F24F1" w:rsidRDefault="004943B5">
      <w:pPr>
        <w:pStyle w:val="Szvegtrzs"/>
        <w:spacing w:before="240" w:after="0" w:line="240" w:lineRule="auto"/>
        <w:jc w:val="both"/>
      </w:pPr>
      <w:r>
        <w:t>(3) Építés előkészítési munkák, tereprendezés során használható, minőség-tanúsítvány nélküli töltőanyag nem építhető be.</w:t>
      </w:r>
    </w:p>
    <w:p w14:paraId="48937B8D" w14:textId="77777777" w:rsidR="009F24F1" w:rsidRDefault="004943B5">
      <w:pPr>
        <w:pStyle w:val="Szvegtrzs"/>
        <w:spacing w:before="240" w:after="0" w:line="240" w:lineRule="auto"/>
        <w:jc w:val="both"/>
      </w:pPr>
      <w:r>
        <w:t xml:space="preserve">(4) A termőföld használata során a talajvédelmi hatóság engedélyének beszerzése szükséges a külön jogszabályban - </w:t>
      </w:r>
      <w:r>
        <w:rPr>
          <w:i/>
          <w:iCs/>
        </w:rPr>
        <w:t xml:space="preserve">1994. évi LV a termőföldről </w:t>
      </w:r>
      <w:r>
        <w:t>– rögzítettek földhasználat, talajvédelmi feladatok végzés esetében.</w:t>
      </w:r>
    </w:p>
    <w:p w14:paraId="5CF7B034" w14:textId="77777777" w:rsidR="009F24F1" w:rsidRDefault="004943B5">
      <w:pPr>
        <w:pStyle w:val="Szvegtrzs"/>
        <w:spacing w:before="240" w:after="0" w:line="240" w:lineRule="auto"/>
        <w:jc w:val="both"/>
      </w:pPr>
      <w:r>
        <w:t>(5) A település területén tilos a szennyvizeket közvetlenül a talajba juttatni.</w:t>
      </w:r>
    </w:p>
    <w:p w14:paraId="252FAEE2" w14:textId="77777777" w:rsidR="009F24F1" w:rsidRDefault="004943B5">
      <w:pPr>
        <w:pStyle w:val="Szvegtrzs"/>
        <w:spacing w:before="240" w:after="0" w:line="240" w:lineRule="auto"/>
        <w:jc w:val="both"/>
      </w:pPr>
      <w:r>
        <w:t>(6) A területen csak olyan tevékenység folytatható, amely nem okoz talajszennyezést. Vízfolyásokba állattartásból származó hígtrágya, szerves és műtrágya, valamint növényvédőszer csurgalékvize nem kerülhet.</w:t>
      </w:r>
    </w:p>
    <w:p w14:paraId="3154CE79" w14:textId="0BEC344F" w:rsidR="009F24F1" w:rsidRDefault="004943B5">
      <w:pPr>
        <w:pStyle w:val="Szvegtrzs"/>
        <w:spacing w:before="240" w:after="0" w:line="240" w:lineRule="auto"/>
        <w:jc w:val="both"/>
      </w:pPr>
      <w:r>
        <w:t xml:space="preserve">(7) Az ásványi nyersanyag – a termőföld védelméről szóló </w:t>
      </w:r>
      <w:r>
        <w:rPr>
          <w:i/>
          <w:iCs/>
        </w:rPr>
        <w:t xml:space="preserve">1994. évi LV. Tv. 3. § e. bekezdése </w:t>
      </w:r>
      <w:r>
        <w:t xml:space="preserve">bekezdésében megfogalmazott talaj kivételével – kiemelésével járó építési, tereprendezési, vízrendezési tevékenységek engedélyezési eljárásaiba a </w:t>
      </w:r>
      <w:r>
        <w:rPr>
          <w:i/>
          <w:iCs/>
        </w:rPr>
        <w:t xml:space="preserve">Pécsi Bányakapitányság </w:t>
      </w:r>
      <w:r>
        <w:t>szakhatósági állásfoglalása szükséges, amennyiben a kitermelés helyéről elszállításra</w:t>
      </w:r>
      <w:r w:rsidR="00450833">
        <w:t>,</w:t>
      </w:r>
      <w:r>
        <w:t xml:space="preserve"> illetve nem a kitermeléssel érintett területen deponálásra kerül,</w:t>
      </w:r>
      <w:r w:rsidR="00450833">
        <w:t xml:space="preserve"> </w:t>
      </w:r>
      <w:r>
        <w:t>és ennek során üzletszerűen hasznosul, értékesül.</w:t>
      </w:r>
    </w:p>
    <w:p w14:paraId="1D81BE8B" w14:textId="77777777" w:rsidR="009F24F1" w:rsidRDefault="004943B5">
      <w:pPr>
        <w:pStyle w:val="Szvegtrzs"/>
        <w:spacing w:before="240" w:after="0" w:line="240" w:lineRule="auto"/>
        <w:jc w:val="both"/>
      </w:pPr>
      <w:r>
        <w:t>(8) Bármely beruházáshoz szükséges ásványi nyersanyagokat érvényes hatósági engedélyekkel rendelkező kitermelőhelyekről (bányából) kell beszerezni.</w:t>
      </w:r>
    </w:p>
    <w:p w14:paraId="15779205" w14:textId="77777777" w:rsidR="009F24F1" w:rsidRDefault="004943B5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HULLADÉKÁRTALMATLANÍTÁS ÉS ELHELYEZÉS</w:t>
      </w:r>
    </w:p>
    <w:p w14:paraId="27299426" w14:textId="77777777" w:rsidR="009F24F1" w:rsidRDefault="004943B5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18. §</w:t>
      </w:r>
    </w:p>
    <w:p w14:paraId="0125307A" w14:textId="77777777" w:rsidR="009F24F1" w:rsidRDefault="004943B5">
      <w:pPr>
        <w:pStyle w:val="Szvegtrzs"/>
        <w:spacing w:after="0" w:line="240" w:lineRule="auto"/>
        <w:jc w:val="both"/>
      </w:pPr>
      <w:r>
        <w:t>(1) A hulladék termelője, birtokosa a tevékenysége gyakorlása során keletkező, illetve más módon a birtokába kerülő hulladékot az érvényes jogszabályoknak megfelelően köteles gyűjteni, továbbá hasznosításáról vagy ártalmatlanításáról gondoskodni.</w:t>
      </w:r>
    </w:p>
    <w:p w14:paraId="0AC1746B" w14:textId="77777777" w:rsidR="009F24F1" w:rsidRDefault="004943B5">
      <w:pPr>
        <w:pStyle w:val="Szvegtrzs"/>
        <w:spacing w:before="240" w:after="0" w:line="240" w:lineRule="auto"/>
        <w:jc w:val="both"/>
      </w:pPr>
      <w:r>
        <w:t>(2) A település területén új hulladéklerakó, vagy hulladékártalmatlanító nem létesíthető.</w:t>
      </w:r>
    </w:p>
    <w:p w14:paraId="3A9BD3E9" w14:textId="77777777" w:rsidR="009F24F1" w:rsidRDefault="004943B5">
      <w:pPr>
        <w:pStyle w:val="Szvegtrzs"/>
        <w:spacing w:before="240" w:after="0" w:line="240" w:lineRule="auto"/>
        <w:jc w:val="both"/>
      </w:pPr>
      <w:r>
        <w:t xml:space="preserve">(3) A település területén – </w:t>
      </w:r>
      <w:r>
        <w:rPr>
          <w:i/>
          <w:iCs/>
        </w:rPr>
        <w:t xml:space="preserve">a 2000. évi XLIII. Tv. alapján </w:t>
      </w:r>
      <w:r>
        <w:t>– tilos közterületen építési vagy egyéb kommunális hulladék elhelyezése. Magánterületen történő végleges elhelyezés csak a hatóságok engedélyével történhet.</w:t>
      </w:r>
    </w:p>
    <w:p w14:paraId="071D68FA" w14:textId="77777777" w:rsidR="009F24F1" w:rsidRDefault="004943B5">
      <w:pPr>
        <w:pStyle w:val="Szvegtrzs"/>
        <w:spacing w:before="240" w:after="0" w:line="240" w:lineRule="auto"/>
        <w:jc w:val="both"/>
      </w:pPr>
      <w:r>
        <w:lastRenderedPageBreak/>
        <w:t>(4) A hulladékot a hasznosítás elősegítése érdekében a hasznosítási, technológiai, gazdasági lehetőségeknek megfelelően elkülönítve kell gyűjteni.</w:t>
      </w:r>
    </w:p>
    <w:p w14:paraId="0E50FA04" w14:textId="77777777" w:rsidR="009F24F1" w:rsidRDefault="004943B5">
      <w:pPr>
        <w:pStyle w:val="Szvegtrzs"/>
        <w:spacing w:before="240" w:after="0" w:line="240" w:lineRule="auto"/>
        <w:jc w:val="both"/>
      </w:pPr>
      <w:r>
        <w:t>(5) A csatornahálózat kiépüléséig csak zárt szennyvíztároló létesítése engedélyezhető.</w:t>
      </w:r>
    </w:p>
    <w:p w14:paraId="539431F6" w14:textId="77777777" w:rsidR="009F24F1" w:rsidRDefault="004943B5">
      <w:pPr>
        <w:pStyle w:val="Szvegtrzs"/>
        <w:spacing w:before="240" w:after="0" w:line="240" w:lineRule="auto"/>
        <w:jc w:val="both"/>
      </w:pPr>
      <w:r>
        <w:t>(6) A szennyvízcsatorna kiépülését követően kötelezni kell az ingatlantulajdonosokat a rákötésre. A meglévő zárt gyűjtőket és az egyedi szennyvízkezelési megoldásokat a szennyvízcsatorna hálózatra történő csatlakoztatása után fel kell számolni.</w:t>
      </w:r>
    </w:p>
    <w:p w14:paraId="774D8148" w14:textId="77777777" w:rsidR="009F24F1" w:rsidRDefault="004943B5">
      <w:pPr>
        <w:pStyle w:val="Szvegtrzs"/>
        <w:spacing w:before="240" w:after="0" w:line="240" w:lineRule="auto"/>
        <w:jc w:val="both"/>
      </w:pPr>
      <w:r>
        <w:t>(7) A 0104 hrsz-ú illegális hulladéklerakót rekultiválni kell.</w:t>
      </w:r>
    </w:p>
    <w:p w14:paraId="73659BF7" w14:textId="77777777" w:rsidR="009F24F1" w:rsidRDefault="004943B5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ZAJ ELLENI VÉDELEM</w:t>
      </w:r>
    </w:p>
    <w:p w14:paraId="1C1D59D4" w14:textId="77777777" w:rsidR="009F24F1" w:rsidRDefault="004943B5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19. §</w:t>
      </w:r>
    </w:p>
    <w:p w14:paraId="2D0BE0AD" w14:textId="77777777" w:rsidR="009F24F1" w:rsidRDefault="004943B5">
      <w:pPr>
        <w:pStyle w:val="Szvegtrzs"/>
        <w:spacing w:after="0" w:line="240" w:lineRule="auto"/>
        <w:jc w:val="both"/>
      </w:pPr>
      <w:r>
        <w:t>(1) A településen a zajvédelem az országos előírások szerint, azoknak megfelelően biztosítandó. A zajt keltő és a zajtól védendő létesítményeket egymáshoz képest úgy kell elhelyezni, hogy a területre vonatkozó zajterhelési határértékek betartásra kerüljenek. (Zajvédelmi szempontból – a közlekedésből származó – megengedett A-hangnyomásszint a települési utak mentén nappal 55dB, éjjel 45 dB, egyéb lakóterületeken 50/40 dB.)</w:t>
      </w:r>
    </w:p>
    <w:p w14:paraId="3BB70B57" w14:textId="77777777" w:rsidR="009F24F1" w:rsidRDefault="004943B5">
      <w:pPr>
        <w:pStyle w:val="Szvegtrzs"/>
        <w:spacing w:before="240" w:after="0" w:line="240" w:lineRule="auto"/>
        <w:jc w:val="both"/>
      </w:pPr>
      <w:r>
        <w:t>(2) Zajt, illetve rezgést előidéző meglévő, vagy új üzemi létesítményt, berendezést, technológiát, telephelyet és egyéb helyhez kötött külső zajforrást csak olyan módon szabad engedélyezni és üzemeltetni, hogy a keletkező zaj a területre, illetve rezgés a létesítményre megengedett zaj- és rezgésterhelési határértékeket ne haladja meg.</w:t>
      </w:r>
    </w:p>
    <w:p w14:paraId="783ACECF" w14:textId="77777777" w:rsidR="009F24F1" w:rsidRDefault="004943B5">
      <w:pPr>
        <w:pStyle w:val="Szvegtrzs"/>
        <w:spacing w:before="240" w:after="0" w:line="240" w:lineRule="auto"/>
        <w:jc w:val="both"/>
      </w:pPr>
      <w:r>
        <w:t>(3) A zaj- és rezgésvédelmi övezeti előírások megtartásáról az építési engedély kérelmében a kérelmezőnek nyilatkoznia kell.</w:t>
      </w:r>
    </w:p>
    <w:p w14:paraId="031CE2F9" w14:textId="77777777" w:rsidR="009F24F1" w:rsidRDefault="004943B5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TŰZVÉDELEM</w:t>
      </w:r>
    </w:p>
    <w:p w14:paraId="063C2308" w14:textId="77777777" w:rsidR="009F24F1" w:rsidRDefault="004943B5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20. §</w:t>
      </w:r>
    </w:p>
    <w:p w14:paraId="4C18A2B4" w14:textId="77777777" w:rsidR="009F24F1" w:rsidRDefault="004943B5">
      <w:pPr>
        <w:pStyle w:val="Szvegtrzs"/>
        <w:spacing w:after="0" w:line="240" w:lineRule="auto"/>
        <w:jc w:val="both"/>
      </w:pPr>
      <w:r>
        <w:t>(1) A törvényi rendelkezés szerint a gazdálkodó tevékenységet folytató magánszemélyek, jogi személyek, jogi személyiséggel nem rendelkező szervezeteinek az oltóvíz biztosításáról gondoskodni kell. A gazdálkodó tevékenységet nem folytató magánszemélyek részére az oltóvíznyerési lehetőségek biztosítása az önkormányzat feladata. Az oltóvizet az Országos Tűzvédelmi Szabályzat szerint kell biztosítani.</w:t>
      </w:r>
    </w:p>
    <w:p w14:paraId="6826B815" w14:textId="77777777" w:rsidR="009F24F1" w:rsidRDefault="004943B5">
      <w:pPr>
        <w:pStyle w:val="Szvegtrzs"/>
        <w:spacing w:before="240" w:after="0" w:line="240" w:lineRule="auto"/>
        <w:jc w:val="both"/>
      </w:pPr>
      <w:r>
        <w:t>(2) A településen a mértékadó tűzszakasz nem lehet nagyobb, mint a területen létesítendő tűzoltó vízforrásokból biztosítható oltóvíz-intenzitással ellátható terület.</w:t>
      </w:r>
    </w:p>
    <w:p w14:paraId="3070F358" w14:textId="7F9F6B53" w:rsidR="009F24F1" w:rsidRDefault="004943B5">
      <w:pPr>
        <w:pStyle w:val="Szvegtrzs"/>
        <w:spacing w:before="240" w:after="0" w:line="240" w:lineRule="auto"/>
        <w:jc w:val="both"/>
      </w:pPr>
      <w:r>
        <w:t>(3) A tűzoltóság vonulása és működése céljára – ha arról jogszabály</w:t>
      </w:r>
      <w:r w:rsidR="00450833">
        <w:t>,</w:t>
      </w:r>
      <w:r>
        <w:t xml:space="preserve"> illetve nemzeti szabvány másként nem rendelkezik – az építményekhez olyan utat, illetve területet kell biztosítani, amely alkalmas a tűzoltó gépjárművek nem rendszeres közlekedésére és működtetésére.</w:t>
      </w:r>
    </w:p>
    <w:p w14:paraId="78343827" w14:textId="77777777" w:rsidR="009F24F1" w:rsidRDefault="004943B5">
      <w:pPr>
        <w:pStyle w:val="Szvegtrzs"/>
        <w:spacing w:before="240" w:after="0" w:line="240" w:lineRule="auto"/>
        <w:jc w:val="both"/>
      </w:pPr>
      <w:r>
        <w:t xml:space="preserve">(4) Amennyiben a szomszédos építmények egymás közti telepítési távolság nem elégíti ki az előírásokat - </w:t>
      </w:r>
      <w:r>
        <w:rPr>
          <w:i/>
          <w:iCs/>
        </w:rPr>
        <w:t>OTÉK 36. § /3/</w:t>
      </w:r>
      <w:r>
        <w:t xml:space="preserve">és </w:t>
      </w:r>
      <w:r>
        <w:rPr>
          <w:i/>
          <w:iCs/>
        </w:rPr>
        <w:t xml:space="preserve">OTÉK 111. §-a alapján </w:t>
      </w:r>
      <w:r>
        <w:t>- könnyítés vagy engedmény adható, az elsőfokú tűzvédelmi szakhatóság hozzájárulásával.</w:t>
      </w:r>
    </w:p>
    <w:p w14:paraId="065B316C" w14:textId="77777777" w:rsidR="009F24F1" w:rsidRDefault="004943B5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III. Fejezet</w:t>
      </w:r>
    </w:p>
    <w:p w14:paraId="7383BC72" w14:textId="77777777" w:rsidR="009F24F1" w:rsidRDefault="004943B5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lastRenderedPageBreak/>
        <w:t xml:space="preserve">TERÜLETFELHASZNÁLÁS </w:t>
      </w:r>
    </w:p>
    <w:p w14:paraId="1FE154CE" w14:textId="77777777" w:rsidR="009F24F1" w:rsidRDefault="004943B5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BEÉPÍTÉSRE SZÁNT TERÜLETEK</w:t>
      </w:r>
    </w:p>
    <w:p w14:paraId="227F3230" w14:textId="77777777" w:rsidR="009F24F1" w:rsidRDefault="004943B5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21. §</w:t>
      </w:r>
    </w:p>
    <w:p w14:paraId="04B51CA1" w14:textId="77777777" w:rsidR="009F24F1" w:rsidRDefault="004943B5">
      <w:pPr>
        <w:pStyle w:val="Szvegtrzs"/>
        <w:spacing w:after="0" w:line="240" w:lineRule="auto"/>
        <w:jc w:val="both"/>
      </w:pPr>
      <w:r>
        <w:t>(1) A település területén a beépítésre szánt területek az építési használatuk általános jellege, valamint sajátos építési használatuk szerint a következő területfelhasználási egységekbe sorolandók:</w:t>
      </w:r>
    </w:p>
    <w:p w14:paraId="33180104" w14:textId="77777777" w:rsidR="009F24F1" w:rsidRDefault="004943B5">
      <w:pPr>
        <w:pStyle w:val="Szvegtrzs"/>
        <w:spacing w:after="0" w:line="240" w:lineRule="auto"/>
        <w:jc w:val="both"/>
      </w:pPr>
      <w:r>
        <w:t>- Falusias lakóterület (Lf)</w:t>
      </w:r>
    </w:p>
    <w:p w14:paraId="3AEBB698" w14:textId="77777777" w:rsidR="009F24F1" w:rsidRDefault="004943B5">
      <w:pPr>
        <w:pStyle w:val="Szvegtrzs"/>
        <w:spacing w:after="0" w:line="240" w:lineRule="auto"/>
        <w:jc w:val="both"/>
      </w:pPr>
      <w:r>
        <w:t>- Településközpont vegyes (Vt)</w:t>
      </w:r>
    </w:p>
    <w:p w14:paraId="7FC8AB46" w14:textId="77777777" w:rsidR="009F24F1" w:rsidRDefault="004943B5">
      <w:pPr>
        <w:pStyle w:val="Szvegtrzs"/>
        <w:spacing w:after="0" w:line="240" w:lineRule="auto"/>
        <w:jc w:val="both"/>
      </w:pPr>
      <w:r>
        <w:t>- Különleges területek:</w:t>
      </w:r>
    </w:p>
    <w:p w14:paraId="505F9643" w14:textId="77777777" w:rsidR="009F24F1" w:rsidRDefault="004943B5">
      <w:pPr>
        <w:pStyle w:val="Szvegtrzs"/>
        <w:spacing w:after="0" w:line="240" w:lineRule="auto"/>
        <w:jc w:val="both"/>
      </w:pPr>
      <w:r>
        <w:t>- Sportterület (K-sp)</w:t>
      </w:r>
    </w:p>
    <w:p w14:paraId="7E146FAA" w14:textId="21E54AF0" w:rsidR="009F24F1" w:rsidRDefault="004943B5">
      <w:pPr>
        <w:pStyle w:val="Szvegtrzs"/>
        <w:spacing w:after="0" w:line="240" w:lineRule="auto"/>
        <w:jc w:val="both"/>
      </w:pPr>
      <w:r>
        <w:t>-</w:t>
      </w:r>
      <w:r w:rsidR="00450833">
        <w:t xml:space="preserve"> </w:t>
      </w:r>
      <w:r>
        <w:t>temető (K-t)</w:t>
      </w:r>
    </w:p>
    <w:p w14:paraId="710CB91A" w14:textId="77777777" w:rsidR="009F24F1" w:rsidRDefault="004943B5">
      <w:pPr>
        <w:pStyle w:val="Szvegtrzs"/>
        <w:spacing w:after="0" w:line="240" w:lineRule="auto"/>
        <w:jc w:val="both"/>
      </w:pPr>
      <w:r>
        <w:t>- kegyeleti park (K-kgyp)</w:t>
      </w:r>
    </w:p>
    <w:p w14:paraId="10260D77" w14:textId="77777777" w:rsidR="009F24F1" w:rsidRDefault="004943B5">
      <w:pPr>
        <w:pStyle w:val="Szvegtrzs"/>
        <w:spacing w:after="0" w:line="240" w:lineRule="auto"/>
        <w:jc w:val="both"/>
      </w:pPr>
      <w:r>
        <w:t>- szennyvíztisztító (K-szt)</w:t>
      </w:r>
    </w:p>
    <w:p w14:paraId="1EDF3AD1" w14:textId="77777777" w:rsidR="009F24F1" w:rsidRDefault="004943B5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FALUSIAS LAKÓTERÜLET</w:t>
      </w:r>
    </w:p>
    <w:p w14:paraId="74E01A52" w14:textId="77777777" w:rsidR="009F24F1" w:rsidRDefault="004943B5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22. §</w:t>
      </w:r>
    </w:p>
    <w:p w14:paraId="545EB70C" w14:textId="77777777" w:rsidR="009F24F1" w:rsidRDefault="004943B5">
      <w:pPr>
        <w:pStyle w:val="Szvegtrzs"/>
        <w:spacing w:after="0" w:line="240" w:lineRule="auto"/>
        <w:jc w:val="both"/>
      </w:pPr>
      <w:r>
        <w:t>(1) Falusias lakóterület a Szabályozási terven Lf jellel szabályozott területfelhasználási egység, mely laza beépítésű, összefüggő nagy kertes, több önálló rendeltetési egységet magába foglaló, 4,5 m-es épületmagasságot meg nem haladó lakóépületek elhelyezésére szolgál, melyen gazdasági épületek is elhelyezhetők</w:t>
      </w:r>
    </w:p>
    <w:p w14:paraId="50A1198E" w14:textId="77777777" w:rsidR="009F24F1" w:rsidRDefault="004943B5">
      <w:pPr>
        <w:pStyle w:val="Szvegtrzs"/>
        <w:spacing w:before="240" w:after="0" w:line="240" w:lineRule="auto"/>
        <w:jc w:val="both"/>
      </w:pPr>
      <w:r>
        <w:t xml:space="preserve">(2) Falusias lakóterületen </w:t>
      </w:r>
      <w:r>
        <w:rPr>
          <w:i/>
          <w:iCs/>
        </w:rPr>
        <w:t xml:space="preserve">az OTÉK 14. § (2) bekezdésében </w:t>
      </w:r>
      <w:r>
        <w:t>felsoroltak közül önálló épületként elhelyezhető:</w:t>
      </w:r>
    </w:p>
    <w:p w14:paraId="4F5E4064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legfeljebb kétlakásos lakóépület;</w:t>
      </w:r>
    </w:p>
    <w:p w14:paraId="6DD91411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kereskedelmi, szolgáltató, vendéglátó épület;</w:t>
      </w:r>
    </w:p>
    <w:p w14:paraId="3BE3C4EA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szálláshely szolgáltató épület;</w:t>
      </w:r>
    </w:p>
    <w:p w14:paraId="2C061ED9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helyi igazgatási, egyházi, oktatási, egészségügyi, szociális épület;</w:t>
      </w:r>
    </w:p>
    <w:p w14:paraId="01DA3C82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kézműipari építmény;</w:t>
      </w:r>
    </w:p>
    <w:p w14:paraId="2C4FFA41" w14:textId="77777777" w:rsidR="009F24F1" w:rsidRDefault="004943B5">
      <w:pPr>
        <w:pStyle w:val="Szvegtrzs"/>
        <w:spacing w:before="240" w:after="0" w:line="240" w:lineRule="auto"/>
        <w:jc w:val="both"/>
      </w:pPr>
      <w:r>
        <w:t>(3) Falusias lakóterületen - az érdekelt szakhatóságok hozzájárulása esetén – önálló főépületként kivételesen elhelyezhető:</w:t>
      </w:r>
    </w:p>
    <w:p w14:paraId="13405DD8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mező- és erdőgazdasági (üzemi) építmény;</w:t>
      </w:r>
    </w:p>
    <w:p w14:paraId="275CE3DD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termelő kertészeti építmény.</w:t>
      </w:r>
    </w:p>
    <w:p w14:paraId="319E5833" w14:textId="77777777" w:rsidR="009F24F1" w:rsidRDefault="004943B5">
      <w:pPr>
        <w:pStyle w:val="Szvegtrzs"/>
        <w:spacing w:before="240" w:after="0" w:line="240" w:lineRule="auto"/>
        <w:jc w:val="both"/>
      </w:pPr>
      <w:r>
        <w:t>(4) Falusias lakóterületen kivételesen sem helyezhető el:</w:t>
      </w:r>
    </w:p>
    <w:p w14:paraId="22AA57DF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sportépítmény;</w:t>
      </w:r>
    </w:p>
    <w:p w14:paraId="7BF9DA74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üzemanyagtöltő állomás.</w:t>
      </w:r>
    </w:p>
    <w:p w14:paraId="3B3E892E" w14:textId="77777777" w:rsidR="009F24F1" w:rsidRDefault="004943B5">
      <w:pPr>
        <w:pStyle w:val="Szvegtrzs"/>
        <w:spacing w:before="240" w:after="0" w:line="240" w:lineRule="auto"/>
        <w:jc w:val="both"/>
      </w:pPr>
      <w:r>
        <w:t>(5) A falusias lakóterület építési övezeteit, valamint az azokban betartandó telekalakítási és beépítési előírásokat a következő táblázat szerint kell meghatározni:</w:t>
      </w:r>
    </w:p>
    <w:p w14:paraId="6921790F" w14:textId="77777777" w:rsidR="009F24F1" w:rsidRDefault="004943B5">
      <w:pPr>
        <w:pStyle w:val="Szvegtrzs"/>
        <w:spacing w:after="0" w:line="240" w:lineRule="auto"/>
        <w:jc w:val="both"/>
      </w:pPr>
      <w:r>
        <w:t>O- oldalhatáron álló beépítés</w:t>
      </w:r>
    </w:p>
    <w:p w14:paraId="442E1C00" w14:textId="77777777" w:rsidR="009F24F1" w:rsidRDefault="004943B5">
      <w:pPr>
        <w:pStyle w:val="Szvegtrzs"/>
        <w:spacing w:after="0" w:line="240" w:lineRule="auto"/>
        <w:jc w:val="both"/>
      </w:pPr>
      <w:r>
        <w:t>K- kialakult</w:t>
      </w:r>
    </w:p>
    <w:p w14:paraId="37F506E4" w14:textId="77777777" w:rsidR="009F24F1" w:rsidRDefault="004943B5">
      <w:pPr>
        <w:pStyle w:val="Szvegtrzs"/>
        <w:spacing w:before="240" w:after="0" w:line="240" w:lineRule="auto"/>
        <w:jc w:val="both"/>
      </w:pPr>
      <w:r>
        <w:t>(6) Az építési övezet építési telkei kizárólag teljes közművesítettség esetén építhetők be, az 5. § /10-11-12/ bekezdésének figyelembevételével.</w:t>
      </w:r>
    </w:p>
    <w:p w14:paraId="4E1618F7" w14:textId="77777777" w:rsidR="009F24F1" w:rsidRDefault="004943B5">
      <w:pPr>
        <w:pStyle w:val="Szvegtrzs"/>
        <w:spacing w:before="240" w:after="0" w:line="240" w:lineRule="auto"/>
        <w:jc w:val="both"/>
      </w:pPr>
      <w:r>
        <w:t>(7) Az építési övezet telkein a fő rendeltetés szerinti funkció kizárólag egy épületben nyerhet elhelyezést.</w:t>
      </w:r>
    </w:p>
    <w:p w14:paraId="40C8A827" w14:textId="77777777" w:rsidR="009F24F1" w:rsidRDefault="004943B5">
      <w:pPr>
        <w:pStyle w:val="Szvegtrzs"/>
        <w:spacing w:before="240" w:after="0" w:line="240" w:lineRule="auto"/>
        <w:jc w:val="both"/>
      </w:pPr>
      <w:r>
        <w:lastRenderedPageBreak/>
        <w:t>(8)</w:t>
      </w:r>
    </w:p>
    <w:p w14:paraId="6CE7B3A3" w14:textId="77777777" w:rsidR="009F24F1" w:rsidRDefault="004943B5">
      <w:pPr>
        <w:pStyle w:val="Szvegtrzs"/>
        <w:spacing w:before="240" w:after="0" w:line="240" w:lineRule="auto"/>
        <w:jc w:val="both"/>
      </w:pPr>
      <w:r>
        <w:t>(9) Az építési övezetben elhelyezhető épületen kívül, azt kiszolgáló vagy kiegészítő funkciójú önálló épületként:</w:t>
      </w:r>
    </w:p>
    <w:p w14:paraId="0FE35B65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járműtároló;</w:t>
      </w:r>
    </w:p>
    <w:p w14:paraId="2035E9D1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háztartással kapcsolatos tárolóépület;</w:t>
      </w:r>
    </w:p>
    <w:p w14:paraId="4F57AC46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barkács műhely;</w:t>
      </w:r>
    </w:p>
    <w:p w14:paraId="7178DFDB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műterem;</w:t>
      </w:r>
    </w:p>
    <w:p w14:paraId="4530BA03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a környezetet nem zavaró kézműipari tevékenység műhelye;</w:t>
      </w:r>
    </w:p>
    <w:p w14:paraId="795CDCD4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a telken folyó mezőgazdasági tevékenység gazdasági épületei;</w:t>
      </w:r>
    </w:p>
    <w:p w14:paraId="7A90A5C0" w14:textId="77777777" w:rsidR="009F24F1" w:rsidRDefault="004943B5">
      <w:pPr>
        <w:pStyle w:val="Szvegtrzs"/>
        <w:spacing w:before="240" w:after="0" w:line="240" w:lineRule="auto"/>
        <w:jc w:val="both"/>
      </w:pPr>
      <w:r>
        <w:t>(10) Falusias lakóterületen a melléképítmények közül a következők helyezhetők el:</w:t>
      </w:r>
    </w:p>
    <w:p w14:paraId="1A33B6F4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közmű-becsatlakozási műtárgy;</w:t>
      </w:r>
    </w:p>
    <w:p w14:paraId="4CFE8063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hulladéktartály-tároló (legfeljebb 2,0 m-es belmagassággal, legfeljebb 1 m2);</w:t>
      </w:r>
    </w:p>
    <w:p w14:paraId="5A903652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kerti építmény (hinta, csúszda, homokozó, szökőkút, pihenés és játék céljára szolgáló műtárgy, a terepszintnél 1 m-nél nem magasabbra emelkedő lefedés nélküli terasz);</w:t>
      </w:r>
    </w:p>
    <w:p w14:paraId="6980D841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kerti víz- és fürdőmedence, -napkollektor, épített tűzrakóhely;</w:t>
      </w:r>
    </w:p>
    <w:p w14:paraId="0EF5281B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kerti lugas, továbbá lábonálló kerti tető legfeljebb 20 m2 vízszintes vetülettel;</w:t>
      </w:r>
    </w:p>
    <w:p w14:paraId="6E105C43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háztartási célú kemence, húsfüstölő, jégverem, zöldségverem;</w:t>
      </w:r>
    </w:p>
    <w:p w14:paraId="04B068FC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kerti szabadlépcső (tereplépcső) és lejtő;</w:t>
      </w:r>
    </w:p>
    <w:p w14:paraId="7EB83BB9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h)</w:t>
      </w:r>
      <w:r>
        <w:tab/>
        <w:t>szabadon álló és legfeljebb 6,0 m magas szélkerék, antenna oszlop, zászlótartó oszlop.</w:t>
      </w:r>
    </w:p>
    <w:p w14:paraId="7CD8208A" w14:textId="77777777" w:rsidR="009F24F1" w:rsidRDefault="004943B5">
      <w:pPr>
        <w:pStyle w:val="Szvegtrzs"/>
        <w:spacing w:before="240" w:after="0" w:line="240" w:lineRule="auto"/>
        <w:jc w:val="both"/>
      </w:pPr>
      <w:r>
        <w:t>(11) Az övezet területén több melléképület is építhető.</w:t>
      </w:r>
    </w:p>
    <w:p w14:paraId="44DE7C5E" w14:textId="77777777" w:rsidR="00C86660" w:rsidRDefault="00C86660">
      <w:pPr>
        <w:pStyle w:val="Szvegtrzs"/>
        <w:spacing w:before="240" w:after="0" w:line="240" w:lineRule="auto"/>
        <w:jc w:val="both"/>
      </w:pPr>
    </w:p>
    <w:p w14:paraId="0A65438D" w14:textId="77777777" w:rsidR="009F24F1" w:rsidRDefault="004943B5">
      <w:pPr>
        <w:pStyle w:val="Szvegtrzs"/>
        <w:spacing w:line="240" w:lineRule="auto"/>
        <w:jc w:val="center"/>
        <w:rPr>
          <w:b/>
          <w:bCs/>
        </w:rPr>
      </w:pPr>
      <w:r>
        <w:rPr>
          <w:b/>
          <w:bCs/>
        </w:rPr>
        <w:t>TELEPÜLÉSKÖZPONT VEGYES TERÜLET</w:t>
      </w:r>
    </w:p>
    <w:p w14:paraId="69DD1D9C" w14:textId="77777777" w:rsidR="009F24F1" w:rsidRDefault="004943B5">
      <w:pPr>
        <w:pStyle w:val="Szvegtrzs"/>
        <w:spacing w:line="240" w:lineRule="auto"/>
        <w:jc w:val="center"/>
        <w:rPr>
          <w:b/>
          <w:bCs/>
        </w:rPr>
      </w:pPr>
      <w:r>
        <w:rPr>
          <w:b/>
          <w:bCs/>
        </w:rPr>
        <w:t>23 .§</w:t>
      </w:r>
    </w:p>
    <w:p w14:paraId="62C5DC03" w14:textId="77777777" w:rsidR="009F24F1" w:rsidRDefault="004943B5">
      <w:pPr>
        <w:pStyle w:val="Szvegtrzs"/>
        <w:spacing w:before="240" w:after="0" w:line="240" w:lineRule="auto"/>
        <w:jc w:val="both"/>
      </w:pPr>
      <w:r>
        <w:t>(1) A településközpont vegyes terület a Szabályozási terven Vt jellel szabályozott területfelhasználási egység, mely több önálló rendeltetési egységet magába foglaló, lakó- és olyan helyi települési szintű igazgatási, kereskedelmi, szolgáltató, vendéglátó, szálláshely szolgáltató, egyházi, oktatási, egészségügyi, szociális épületek, valamint sportlétesítmények elhelyezésére szolgál, amelyek alapvetően nincsenek zavaró hatással a lakófunkcióra.</w:t>
      </w:r>
    </w:p>
    <w:p w14:paraId="5B963FF9" w14:textId="77777777" w:rsidR="009F24F1" w:rsidRDefault="004943B5">
      <w:pPr>
        <w:pStyle w:val="Szvegtrzs"/>
        <w:spacing w:before="240" w:after="0" w:line="240" w:lineRule="auto"/>
        <w:jc w:val="both"/>
      </w:pPr>
      <w:r>
        <w:t>(2) Településközpont vegyes területen az OTÉK 16. § (2) bekezdésben felsoroltak közül önálló épületként elhelyezhető:</w:t>
      </w:r>
    </w:p>
    <w:p w14:paraId="2E2107FA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igazgatási épület;</w:t>
      </w:r>
    </w:p>
    <w:p w14:paraId="443BD777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kereskedelmi, szolgáltató, vendéglátó, szálláshely szolgáltató épület;</w:t>
      </w:r>
    </w:p>
    <w:p w14:paraId="46C5BB4F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egyéb közösségi szórakoztató, kulturális épület;</w:t>
      </w:r>
    </w:p>
    <w:p w14:paraId="2AAF9FB1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egyházi, oktatási, egészségügyi, szociális épület.</w:t>
      </w:r>
    </w:p>
    <w:p w14:paraId="2E8E028C" w14:textId="77777777" w:rsidR="009F24F1" w:rsidRDefault="004943B5">
      <w:pPr>
        <w:pStyle w:val="Szvegtrzs"/>
        <w:spacing w:before="240" w:after="0" w:line="240" w:lineRule="auto"/>
        <w:jc w:val="both"/>
      </w:pPr>
      <w:r>
        <w:t>(3) Településközpont vegyes területen az OTÉK 16. § (3) bekezdésében felsorolt kivételesen elhelyezhető épületek közül, az érdekelt szakhatóságok hozzájárulása esetén elhelyezhető:</w:t>
      </w:r>
    </w:p>
    <w:p w14:paraId="19048602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legfeljebb kétlakásos lakóépület;</w:t>
      </w:r>
    </w:p>
    <w:p w14:paraId="5D95C9B3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nem zavaró hatású egyéb gazdasági építmény.</w:t>
      </w:r>
    </w:p>
    <w:p w14:paraId="5667C319" w14:textId="77777777" w:rsidR="009F24F1" w:rsidRDefault="004943B5">
      <w:pPr>
        <w:pStyle w:val="Szvegtrzs"/>
        <w:spacing w:before="240" w:after="0" w:line="240" w:lineRule="auto"/>
        <w:jc w:val="both"/>
      </w:pPr>
      <w:r>
        <w:t>(4) Településközpont vegyes területen kivételesen sem helyezhető el:</w:t>
      </w:r>
    </w:p>
    <w:p w14:paraId="65B48593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üzemanyagtöltő állomás;</w:t>
      </w:r>
    </w:p>
    <w:p w14:paraId="59753D08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önálló épületként egyéb gazdasági építmény;</w:t>
      </w:r>
    </w:p>
    <w:p w14:paraId="01B33394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önálló főépületként termelő kertészeti építmény.</w:t>
      </w:r>
    </w:p>
    <w:p w14:paraId="52CE55CF" w14:textId="77777777" w:rsidR="009F24F1" w:rsidRDefault="004943B5">
      <w:pPr>
        <w:pStyle w:val="Szvegtrzs"/>
        <w:spacing w:before="240" w:after="0" w:line="240" w:lineRule="auto"/>
        <w:jc w:val="both"/>
      </w:pPr>
      <w:r>
        <w:lastRenderedPageBreak/>
        <w:t>(5) A településközpont vegyes építési övezeteit, valamint az azokban betartandó telekalakítási és beépítési előírásokat a következő táblázat szerint kell meghatározni:</w:t>
      </w:r>
    </w:p>
    <w:p w14:paraId="50BEC403" w14:textId="77777777" w:rsidR="009F24F1" w:rsidRDefault="004943B5">
      <w:pPr>
        <w:pStyle w:val="Szvegtrzs"/>
        <w:spacing w:before="220" w:after="0" w:line="240" w:lineRule="auto"/>
        <w:jc w:val="both"/>
      </w:pPr>
      <w:r>
        <w:t>sz - oszabadon álló beépítés</w:t>
      </w:r>
    </w:p>
    <w:p w14:paraId="41728174" w14:textId="77777777" w:rsidR="009F24F1" w:rsidRDefault="004943B5">
      <w:pPr>
        <w:pStyle w:val="Szvegtrzs"/>
        <w:spacing w:before="240" w:after="0" w:line="240" w:lineRule="auto"/>
        <w:jc w:val="both"/>
      </w:pPr>
      <w:r>
        <w:t>(6) Az építési övezet építési telkei kizárólag teljes közművesítettség esetén építhetők be, az 5. § /10-11-12/ bekezdésének figyelembevételével.</w:t>
      </w:r>
    </w:p>
    <w:p w14:paraId="60DD1B3A" w14:textId="77777777" w:rsidR="009F24F1" w:rsidRDefault="004943B5">
      <w:pPr>
        <w:pStyle w:val="Szvegtrzs"/>
        <w:spacing w:before="240" w:after="0" w:line="240" w:lineRule="auto"/>
        <w:jc w:val="both"/>
      </w:pPr>
      <w:r>
        <w:t>(7) Az építési övezet területén két fő funkciójú épület is építhető, amennyiben legalább az egyik közfunkciót lát el.</w:t>
      </w:r>
    </w:p>
    <w:p w14:paraId="1D6A62FA" w14:textId="77777777" w:rsidR="009F24F1" w:rsidRDefault="004943B5">
      <w:pPr>
        <w:pStyle w:val="Szvegtrzs"/>
        <w:spacing w:before="240" w:after="0" w:line="240" w:lineRule="auto"/>
        <w:jc w:val="both"/>
      </w:pPr>
      <w:r>
        <w:t>(8)</w:t>
      </w:r>
    </w:p>
    <w:p w14:paraId="1563E1AC" w14:textId="77777777" w:rsidR="009F24F1" w:rsidRDefault="004943B5">
      <w:pPr>
        <w:pStyle w:val="Szvegtrzs"/>
        <w:spacing w:before="240" w:after="0" w:line="240" w:lineRule="auto"/>
        <w:jc w:val="both"/>
      </w:pPr>
      <w:r>
        <w:t>(9) Új gépjárműtároló telken belüli elhelyezése új épület esetén a fő rendeltetés szerinti épülettel egy tömegben történhet.</w:t>
      </w:r>
    </w:p>
    <w:p w14:paraId="33D53696" w14:textId="77777777" w:rsidR="009F24F1" w:rsidRDefault="004943B5">
      <w:pPr>
        <w:pStyle w:val="Szvegtrzs"/>
        <w:spacing w:before="240" w:after="0" w:line="240" w:lineRule="auto"/>
        <w:jc w:val="both"/>
      </w:pPr>
      <w:r>
        <w:t>(10) Településközpont vegyes területen a melléképítmények közül a következők helyezhetők el:</w:t>
      </w:r>
    </w:p>
    <w:p w14:paraId="159BEDB0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közmű-becsatlakozási műtárgy;</w:t>
      </w:r>
    </w:p>
    <w:p w14:paraId="19FA4092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hulladéktartály-tároló (legfeljebb 2,0 m-es belmagassággal, legfeljebb 1 m2);</w:t>
      </w:r>
    </w:p>
    <w:p w14:paraId="308BED64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kerti építmény (hinta, csúszda, homokozó, szökőkút, pihenés és játék céljára szolgáló műtárgy, a terepszintnél 1 m-nél nem magasabbra emelkedő lefedés nélküli terasz);</w:t>
      </w:r>
    </w:p>
    <w:p w14:paraId="031EF2B1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kerti víz- és fürdőmedence, -napkollektor, épített tűzrakóhely;</w:t>
      </w:r>
    </w:p>
    <w:p w14:paraId="55513037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kerti lugas, továbbá lábonálló kerti tető legfeljebb 20 m2 vízszintes vetülettel;</w:t>
      </w:r>
    </w:p>
    <w:p w14:paraId="26B38580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kerti szabadlépcső (tereplépcső) és lejtő.</w:t>
      </w:r>
    </w:p>
    <w:p w14:paraId="50154FF9" w14:textId="77777777" w:rsidR="009F24F1" w:rsidRDefault="004943B5">
      <w:pPr>
        <w:pStyle w:val="Szvegtrzs"/>
        <w:spacing w:before="240" w:after="0" w:line="240" w:lineRule="auto"/>
        <w:jc w:val="both"/>
      </w:pPr>
      <w:r>
        <w:t>(11) Az építési övezetben elhelyezhető kereskedelmi célú épület bruttó szintterülete az övezeti előírások betartása esetén sem haladhatja meg a 400 m2-t.</w:t>
      </w:r>
    </w:p>
    <w:p w14:paraId="5CA9E071" w14:textId="77777777" w:rsidR="009F24F1" w:rsidRDefault="004943B5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KÜLÖNLEGES TERÜLETEK</w:t>
      </w:r>
    </w:p>
    <w:p w14:paraId="7C1438D9" w14:textId="77777777" w:rsidR="009F24F1" w:rsidRDefault="004943B5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24. §</w:t>
      </w:r>
    </w:p>
    <w:p w14:paraId="2ED5C8F4" w14:textId="77777777" w:rsidR="009F24F1" w:rsidRDefault="004943B5">
      <w:pPr>
        <w:pStyle w:val="Szvegtrzs"/>
        <w:spacing w:after="0" w:line="240" w:lineRule="auto"/>
        <w:jc w:val="both"/>
      </w:pPr>
      <w:r>
        <w:t>(1) Különleges területek a használatuk és rajtuk elhelyezhető építmények különlegessége, a környezetre gyakorolt káros hatásuk, illetve a környezettel szembeni védelmi igényük (zöldfelületi jellegük) miatt a következők:</w:t>
      </w:r>
    </w:p>
    <w:p w14:paraId="5A8B16AD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sportpálya (K-sp)</w:t>
      </w:r>
    </w:p>
    <w:p w14:paraId="24F1C31D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temető (K-t)</w:t>
      </w:r>
    </w:p>
    <w:p w14:paraId="69D70853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kegyeleti park(K-kgyp)</w:t>
      </w:r>
    </w:p>
    <w:p w14:paraId="79673B5B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szennyvíztisztító (K-szt)</w:t>
      </w:r>
    </w:p>
    <w:p w14:paraId="085CFEC9" w14:textId="77777777" w:rsidR="009F24F1" w:rsidRDefault="004943B5">
      <w:pPr>
        <w:pStyle w:val="Szvegtrzs"/>
        <w:spacing w:before="240" w:after="0" w:line="240" w:lineRule="auto"/>
        <w:jc w:val="both"/>
      </w:pPr>
      <w:r>
        <w:t>(2) A különleges területen önálló gépkocsitároló épület elhelyezése nem megengedett.</w:t>
      </w:r>
    </w:p>
    <w:p w14:paraId="72A707B5" w14:textId="77777777" w:rsidR="009F24F1" w:rsidRDefault="004943B5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SPORTTERÜLET</w:t>
      </w:r>
    </w:p>
    <w:p w14:paraId="0CDFAEC8" w14:textId="77777777" w:rsidR="009F24F1" w:rsidRDefault="004943B5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25. §</w:t>
      </w:r>
    </w:p>
    <w:p w14:paraId="7C40E43A" w14:textId="77777777" w:rsidR="009F24F1" w:rsidRDefault="004943B5">
      <w:pPr>
        <w:pStyle w:val="Szvegtrzs"/>
        <w:spacing w:after="0" w:line="240" w:lineRule="auto"/>
        <w:jc w:val="both"/>
      </w:pPr>
      <w:r>
        <w:t>(1) Különleges terület sportterület a Szabályozási terven K-sp jellel szabályozott területfelhasználási egység, mely elsősorban sportlétesítmények elhelyezésére szolgál</w:t>
      </w:r>
    </w:p>
    <w:p w14:paraId="60808067" w14:textId="77777777" w:rsidR="009F24F1" w:rsidRDefault="004943B5">
      <w:pPr>
        <w:pStyle w:val="Szvegtrzs"/>
        <w:spacing w:before="240" w:after="0" w:line="240" w:lineRule="auto"/>
        <w:jc w:val="both"/>
      </w:pPr>
      <w:r>
        <w:t>(2) Különleges terület sportterületen kizárólag:</w:t>
      </w:r>
    </w:p>
    <w:p w14:paraId="3CCAC8A8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sportépítmények;</w:t>
      </w:r>
    </w:p>
    <w:p w14:paraId="4A80BBAF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szabadtéri sportépítmények;</w:t>
      </w:r>
    </w:p>
    <w:p w14:paraId="47ACFC92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lastRenderedPageBreak/>
        <w:t>c)</w:t>
      </w:r>
      <w:r>
        <w:tab/>
        <w:t>sportépítmények kiszolgáló létesítményei;</w:t>
      </w:r>
    </w:p>
    <w:p w14:paraId="52623844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 területet használók ellátását szolgáló kereskedelmi, vendéglátó, szolgáltató létesítmények helyezhetők el.</w:t>
      </w:r>
    </w:p>
    <w:p w14:paraId="1D1570A2" w14:textId="77777777" w:rsidR="009F24F1" w:rsidRDefault="004943B5">
      <w:pPr>
        <w:pStyle w:val="Szvegtrzs"/>
        <w:spacing w:before="240" w:after="0" w:line="240" w:lineRule="auto"/>
        <w:jc w:val="both"/>
      </w:pPr>
      <w:r>
        <w:t>(3) Különleges terület sportterületen lakóépület kivételesen sem helyezhető el.</w:t>
      </w:r>
    </w:p>
    <w:p w14:paraId="5A8EA7DA" w14:textId="77777777" w:rsidR="009F24F1" w:rsidRDefault="004943B5">
      <w:pPr>
        <w:pStyle w:val="Szvegtrzs"/>
        <w:spacing w:before="240" w:after="0" w:line="240" w:lineRule="auto"/>
        <w:jc w:val="both"/>
      </w:pPr>
      <w:r>
        <w:t>(4) A különleges terület sportterület építési övezeteit, valamint az azokban betartandó telekalakítási és beépítési előírásokat a következő táblázat szerint kell meghatározni:</w:t>
      </w:r>
    </w:p>
    <w:p w14:paraId="2DCA4E75" w14:textId="77777777" w:rsidR="009F24F1" w:rsidRDefault="004943B5">
      <w:pPr>
        <w:pStyle w:val="Szvegtrzs"/>
        <w:spacing w:after="0" w:line="240" w:lineRule="auto"/>
        <w:jc w:val="both"/>
      </w:pPr>
      <w:r>
        <w:t>SZ - szabadonálló beépítés</w:t>
      </w:r>
    </w:p>
    <w:p w14:paraId="4530A66F" w14:textId="77777777" w:rsidR="009F24F1" w:rsidRDefault="004943B5">
      <w:pPr>
        <w:pStyle w:val="Szvegtrzs"/>
        <w:spacing w:before="240" w:after="0" w:line="240" w:lineRule="auto"/>
        <w:jc w:val="both"/>
      </w:pPr>
      <w:r>
        <w:t>(5) Az építési övezet építési telkei kizárólag teljes közművesítettség esetén építhetők be, az 5. § /10-11-12/ bekezdésének figyelembevételével.</w:t>
      </w:r>
    </w:p>
    <w:p w14:paraId="766DD88C" w14:textId="77777777" w:rsidR="009F24F1" w:rsidRDefault="004943B5">
      <w:pPr>
        <w:pStyle w:val="Szvegtrzs"/>
        <w:spacing w:before="240" w:after="0" w:line="240" w:lineRule="auto"/>
        <w:jc w:val="both"/>
      </w:pPr>
      <w:r>
        <w:t>(6) Az építési övezet építési telkein több fő funkciójú épület építhető.</w:t>
      </w:r>
    </w:p>
    <w:p w14:paraId="6F196619" w14:textId="77777777" w:rsidR="009F24F1" w:rsidRDefault="004943B5">
      <w:pPr>
        <w:pStyle w:val="Szvegtrzs"/>
        <w:spacing w:before="240" w:after="0" w:line="240" w:lineRule="auto"/>
        <w:jc w:val="both"/>
      </w:pPr>
      <w:r>
        <w:t>(7)</w:t>
      </w:r>
    </w:p>
    <w:p w14:paraId="3C6EB502" w14:textId="77777777" w:rsidR="009F24F1" w:rsidRDefault="004943B5">
      <w:pPr>
        <w:pStyle w:val="Szvegtrzs"/>
        <w:spacing w:before="240" w:after="0" w:line="240" w:lineRule="auto"/>
        <w:jc w:val="both"/>
      </w:pPr>
      <w:r>
        <w:t>(8) Új sportterület létesítése esetén a tervezett funkciónak megfelelően a parkolást és a megfelelő szociális kiszolgáló épületeket biztosítani kell.</w:t>
      </w:r>
    </w:p>
    <w:p w14:paraId="7E22E52A" w14:textId="77777777" w:rsidR="009F24F1" w:rsidRDefault="004943B5">
      <w:pPr>
        <w:pStyle w:val="Szvegtrzs"/>
        <w:spacing w:before="240" w:after="0" w:line="240" w:lineRule="auto"/>
        <w:jc w:val="both"/>
      </w:pPr>
      <w:r>
        <w:t>(9) Az engedélyeztetésre benyújtott tervdokumentációnak kertészeti tervet is kell tartalmaznia.</w:t>
      </w:r>
    </w:p>
    <w:p w14:paraId="1BBE7B7D" w14:textId="77777777" w:rsidR="009F24F1" w:rsidRDefault="004943B5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TEMETŐK, KEGYELETI PARKOK TERÜLETE</w:t>
      </w:r>
    </w:p>
    <w:p w14:paraId="75942E5E" w14:textId="77777777" w:rsidR="009F24F1" w:rsidRDefault="004943B5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26. §</w:t>
      </w:r>
    </w:p>
    <w:p w14:paraId="50C3C2AF" w14:textId="77777777" w:rsidR="009F24F1" w:rsidRDefault="004943B5">
      <w:pPr>
        <w:pStyle w:val="Szvegtrzs"/>
        <w:spacing w:after="0" w:line="240" w:lineRule="auto"/>
        <w:jc w:val="both"/>
      </w:pPr>
      <w:r>
        <w:t>(1) Különleges terület temető terület a Szabályozási terven K-t, kegyeleti park K-kgy jellel szabályozott területfelhasználási egység, mely elsősorban a temetkezés kegyeleti épületei, s azt kiszolgáló és kiegészítő épületek elhelyezésére szolgál.</w:t>
      </w:r>
    </w:p>
    <w:p w14:paraId="01109B34" w14:textId="77777777" w:rsidR="009F24F1" w:rsidRDefault="004943B5">
      <w:pPr>
        <w:pStyle w:val="Szvegtrzs"/>
        <w:spacing w:before="240" w:after="0" w:line="240" w:lineRule="auto"/>
        <w:jc w:val="both"/>
      </w:pPr>
      <w:r>
        <w:t>(2) A különleges terület temető terület építési övezeteit, valamint az azokban betartandó telekalakítási és beépítési előírásokat a következő táblázat szerint kell meghatározni:</w:t>
      </w:r>
    </w:p>
    <w:p w14:paraId="751ED561" w14:textId="77777777" w:rsidR="009F24F1" w:rsidRDefault="004943B5">
      <w:pPr>
        <w:pStyle w:val="Szvegtrzs"/>
        <w:spacing w:after="0" w:line="240" w:lineRule="auto"/>
        <w:jc w:val="both"/>
      </w:pPr>
      <w:r>
        <w:t>K - kialakult állapot</w:t>
      </w:r>
    </w:p>
    <w:p w14:paraId="3AECF2FC" w14:textId="77777777" w:rsidR="009F24F1" w:rsidRDefault="004943B5">
      <w:pPr>
        <w:pStyle w:val="Szvegtrzs"/>
        <w:spacing w:after="0" w:line="240" w:lineRule="auto"/>
        <w:jc w:val="both"/>
      </w:pPr>
      <w:r>
        <w:t>SZ - szabadonálló beépítés</w:t>
      </w:r>
    </w:p>
    <w:p w14:paraId="2F327F98" w14:textId="77777777" w:rsidR="009F24F1" w:rsidRDefault="004943B5">
      <w:pPr>
        <w:pStyle w:val="Szvegtrzs"/>
        <w:spacing w:before="240" w:after="0" w:line="240" w:lineRule="auto"/>
        <w:jc w:val="both"/>
      </w:pPr>
      <w:r>
        <w:t>(3) Az építési övezet építési telkei kizárólag teljes közművesítettség esetén építhetők be.</w:t>
      </w:r>
    </w:p>
    <w:p w14:paraId="3F55C016" w14:textId="77777777" w:rsidR="009F24F1" w:rsidRDefault="004943B5">
      <w:pPr>
        <w:pStyle w:val="Szvegtrzs"/>
        <w:spacing w:before="240" w:after="0" w:line="240" w:lineRule="auto"/>
        <w:jc w:val="both"/>
      </w:pPr>
      <w:r>
        <w:t>(4) A 4,5 méteres építmény magassági korlát alól kivételt képez a harangtorony, harangláb.</w:t>
      </w:r>
    </w:p>
    <w:p w14:paraId="57B6EBF9" w14:textId="77777777" w:rsidR="009F24F1" w:rsidRDefault="004943B5">
      <w:pPr>
        <w:pStyle w:val="Szvegtrzs"/>
        <w:spacing w:before="240" w:after="0" w:line="240" w:lineRule="auto"/>
        <w:jc w:val="both"/>
      </w:pPr>
      <w:r>
        <w:t>(5) A temetők körül min. 5 m széles növénytakarás biztosítandó, telken belül.</w:t>
      </w:r>
    </w:p>
    <w:p w14:paraId="1F87A373" w14:textId="77777777" w:rsidR="009F24F1" w:rsidRDefault="004943B5">
      <w:pPr>
        <w:pStyle w:val="Szvegtrzs"/>
        <w:spacing w:before="240" w:after="0" w:line="240" w:lineRule="auto"/>
        <w:jc w:val="both"/>
      </w:pPr>
      <w:r>
        <w:t>(6) A temető telkétől megtartandó védőtávolság 50 m. A védőtávolságon belül új épület, építmény nem helyezhető el, állattartó tevékenység nem folytatható, vízkivételi hely nem létesíthető, valamint étkezési célra történő növénytermesztés, illetve a talaj állékonyságát befolyásoló tevékenység nem folytatható.</w:t>
      </w:r>
    </w:p>
    <w:p w14:paraId="31962D26" w14:textId="77777777" w:rsidR="009F24F1" w:rsidRDefault="004943B5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SZENNYVÍZTISZTÍTÓ TERÜLETE (K-SZT)</w:t>
      </w:r>
    </w:p>
    <w:p w14:paraId="694ED163" w14:textId="77777777" w:rsidR="009F24F1" w:rsidRDefault="004943B5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27. §</w:t>
      </w:r>
    </w:p>
    <w:p w14:paraId="0FC3A0DA" w14:textId="77777777" w:rsidR="009F24F1" w:rsidRDefault="004943B5">
      <w:pPr>
        <w:pStyle w:val="Szvegtrzs"/>
        <w:spacing w:after="0" w:line="240" w:lineRule="auto"/>
        <w:jc w:val="both"/>
      </w:pPr>
      <w:r>
        <w:t>(1) A területen a szennyvízelhelyezés és tisztítás törvényben előírt módon történő elvégzéséhez szükséges műtárgyak elhelyezésére szolgál.</w:t>
      </w:r>
    </w:p>
    <w:p w14:paraId="5EFE9586" w14:textId="77777777" w:rsidR="009F24F1" w:rsidRDefault="004943B5">
      <w:pPr>
        <w:pStyle w:val="Szvegtrzs"/>
        <w:spacing w:before="240" w:after="0" w:line="240" w:lineRule="auto"/>
        <w:jc w:val="both"/>
      </w:pPr>
      <w:r>
        <w:lastRenderedPageBreak/>
        <w:t>(2) Az építési övezet beépítettségét, továbbá az építhető építménymagasság mértékét a következő táblázat szerint kell meghatározni:</w:t>
      </w:r>
    </w:p>
    <w:p w14:paraId="67BB16B6" w14:textId="77777777" w:rsidR="009F24F1" w:rsidRDefault="004943B5">
      <w:pPr>
        <w:pStyle w:val="Szvegtrzs"/>
        <w:spacing w:after="0" w:line="240" w:lineRule="auto"/>
        <w:jc w:val="both"/>
      </w:pPr>
      <w:r>
        <w:t>SZ - szabadon álló beépítés</w:t>
      </w:r>
    </w:p>
    <w:p w14:paraId="0F632694" w14:textId="77777777" w:rsidR="009F24F1" w:rsidRDefault="004943B5">
      <w:pPr>
        <w:pStyle w:val="Szvegtrzs"/>
        <w:spacing w:before="240" w:after="0" w:line="240" w:lineRule="auto"/>
        <w:jc w:val="both"/>
      </w:pPr>
      <w:r>
        <w:t>(3) A minimális zöldfelületi mértéken belül, a telekhatárok mentén min. 10 m-es sávban növényzet telepítése kötelező.</w:t>
      </w:r>
    </w:p>
    <w:p w14:paraId="69CBA2CD" w14:textId="77777777" w:rsidR="009F24F1" w:rsidRDefault="004943B5">
      <w:pPr>
        <w:pStyle w:val="Szvegtrzs"/>
        <w:spacing w:before="240" w:after="0" w:line="240" w:lineRule="auto"/>
        <w:jc w:val="both"/>
      </w:pPr>
      <w:r>
        <w:t>(4) A szennyvíztisztító létesítéséhez az illetékes szakhatóságok engedélyét be kell szerezni.</w:t>
      </w:r>
    </w:p>
    <w:p w14:paraId="443184AA" w14:textId="77777777" w:rsidR="009F24F1" w:rsidRDefault="004943B5">
      <w:pPr>
        <w:pStyle w:val="Szvegtrzs"/>
        <w:spacing w:before="240" w:after="0" w:line="240" w:lineRule="auto"/>
        <w:jc w:val="both"/>
      </w:pPr>
      <w:r>
        <w:t>(5) Amennyiben a területen nem valósul meg a szennyvíztisztító, a terület gyepként hasznosítandó</w:t>
      </w:r>
    </w:p>
    <w:p w14:paraId="3ABB40B4" w14:textId="77777777" w:rsidR="009F24F1" w:rsidRDefault="004943B5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BEÉPÍTÉSRE NEM SZÁNT TERÜLETEK</w:t>
      </w:r>
    </w:p>
    <w:p w14:paraId="3CAE1627" w14:textId="77777777" w:rsidR="009F24F1" w:rsidRDefault="004943B5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28. §</w:t>
      </w:r>
    </w:p>
    <w:p w14:paraId="7D94AB0F" w14:textId="77777777" w:rsidR="009F24F1" w:rsidRDefault="004943B5">
      <w:pPr>
        <w:pStyle w:val="Szvegtrzs"/>
        <w:spacing w:after="0" w:line="240" w:lineRule="auto"/>
        <w:jc w:val="both"/>
      </w:pPr>
      <w:r>
        <w:t>(1) A település területén a beépítésre nem szánt területek az építési használatuk általános jellege valamint sajátos építési használatuk szerint a következő területfelhasználási egységek közé sorolandók:</w:t>
      </w:r>
    </w:p>
    <w:p w14:paraId="4B7356EF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Zöldterület</w:t>
      </w:r>
    </w:p>
    <w:p w14:paraId="22DAEBAA" w14:textId="77777777" w:rsidR="009F24F1" w:rsidRDefault="004943B5">
      <w:pPr>
        <w:pStyle w:val="Szvegtrzs"/>
        <w:spacing w:after="0" w:line="240" w:lineRule="auto"/>
        <w:jc w:val="both"/>
      </w:pPr>
      <w:r>
        <w:t>közpark (Zkp)</w:t>
      </w:r>
    </w:p>
    <w:p w14:paraId="438F8E42" w14:textId="77777777" w:rsidR="009F24F1" w:rsidRDefault="004943B5">
      <w:pPr>
        <w:pStyle w:val="Szvegtrzs"/>
        <w:spacing w:after="0" w:line="240" w:lineRule="auto"/>
        <w:jc w:val="both"/>
      </w:pPr>
      <w:r>
        <w:t>közkert (Zkk)</w:t>
      </w:r>
    </w:p>
    <w:p w14:paraId="755147F9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Erdőterületek:</w:t>
      </w:r>
    </w:p>
    <w:p w14:paraId="4A431F08" w14:textId="77777777" w:rsidR="009F24F1" w:rsidRDefault="004943B5">
      <w:pPr>
        <w:pStyle w:val="Szvegtrzs"/>
        <w:spacing w:after="0" w:line="240" w:lineRule="auto"/>
        <w:jc w:val="both"/>
      </w:pPr>
      <w:r>
        <w:t>Védelmi (védőerdő) (Ev)</w:t>
      </w:r>
    </w:p>
    <w:p w14:paraId="0C0A4E40" w14:textId="77777777" w:rsidR="009F24F1" w:rsidRDefault="004943B5">
      <w:pPr>
        <w:pStyle w:val="Szvegtrzs"/>
        <w:spacing w:after="0" w:line="240" w:lineRule="auto"/>
        <w:jc w:val="both"/>
      </w:pPr>
      <w:r>
        <w:t>Gazdasági (Eg)</w:t>
      </w:r>
    </w:p>
    <w:p w14:paraId="0268A6A6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Mezőgazdasági területek:</w:t>
      </w:r>
    </w:p>
    <w:p w14:paraId="03CDE708" w14:textId="77777777" w:rsidR="009F24F1" w:rsidRDefault="004943B5">
      <w:pPr>
        <w:pStyle w:val="Szvegtrzs"/>
        <w:spacing w:after="0" w:line="240" w:lineRule="auto"/>
        <w:jc w:val="both"/>
      </w:pPr>
      <w:r>
        <w:t>Általános mezőgazdasági terület - szántó (Má-sz)</w:t>
      </w:r>
    </w:p>
    <w:p w14:paraId="0D24BE48" w14:textId="77777777" w:rsidR="009F24F1" w:rsidRDefault="004943B5">
      <w:pPr>
        <w:pStyle w:val="Szvegtrzs"/>
        <w:spacing w:after="0" w:line="240" w:lineRule="auto"/>
        <w:jc w:val="both"/>
      </w:pPr>
      <w:r>
        <w:t>Általános mezőgazdasági terület - gyep (Má-gy)</w:t>
      </w:r>
    </w:p>
    <w:p w14:paraId="55A4863E" w14:textId="77777777" w:rsidR="009F24F1" w:rsidRDefault="004943B5">
      <w:pPr>
        <w:pStyle w:val="Szvegtrzs"/>
        <w:spacing w:after="0" w:line="240" w:lineRule="auto"/>
        <w:jc w:val="both"/>
      </w:pPr>
      <w:r>
        <w:t>Kertes mezőgazdasági terület (Mk)</w:t>
      </w:r>
    </w:p>
    <w:p w14:paraId="23BEEF04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Vízgazdálkodási terület:</w:t>
      </w:r>
    </w:p>
    <w:p w14:paraId="6EE42E03" w14:textId="77777777" w:rsidR="009F24F1" w:rsidRDefault="004943B5">
      <w:pPr>
        <w:pStyle w:val="Szvegtrzs"/>
        <w:spacing w:after="0" w:line="240" w:lineRule="auto"/>
        <w:jc w:val="both"/>
      </w:pPr>
      <w:r>
        <w:t>Folyóvizek és állóvizek medre, partja (V)</w:t>
      </w:r>
    </w:p>
    <w:p w14:paraId="42C626D2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Közlekedési terület:</w:t>
      </w:r>
    </w:p>
    <w:p w14:paraId="46CC1856" w14:textId="77777777" w:rsidR="009F24F1" w:rsidRDefault="004943B5">
      <w:pPr>
        <w:pStyle w:val="Szvegtrzs"/>
        <w:spacing w:after="0" w:line="240" w:lineRule="auto"/>
        <w:jc w:val="both"/>
      </w:pPr>
      <w:r>
        <w:t>Közúti (KÖu)</w:t>
      </w:r>
    </w:p>
    <w:p w14:paraId="1ECE711D" w14:textId="77777777" w:rsidR="009F24F1" w:rsidRDefault="004943B5">
      <w:pPr>
        <w:pStyle w:val="Szvegtrzs"/>
        <w:spacing w:after="0" w:line="240" w:lineRule="auto"/>
        <w:jc w:val="both"/>
      </w:pPr>
      <w:r>
        <w:t>Kötött pályás (KÖk)</w:t>
      </w:r>
    </w:p>
    <w:p w14:paraId="70D61F27" w14:textId="77777777" w:rsidR="009F24F1" w:rsidRDefault="004943B5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ZÖLDTERÜLET</w:t>
      </w:r>
    </w:p>
    <w:p w14:paraId="61760F28" w14:textId="77777777" w:rsidR="009F24F1" w:rsidRDefault="004943B5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29. §</w:t>
      </w:r>
    </w:p>
    <w:p w14:paraId="09305244" w14:textId="77777777" w:rsidR="009F24F1" w:rsidRDefault="004943B5">
      <w:pPr>
        <w:pStyle w:val="Szvegtrzs"/>
        <w:spacing w:after="0" w:line="240" w:lineRule="auto"/>
        <w:jc w:val="both"/>
      </w:pPr>
      <w:r>
        <w:t>(1) Zöldterület közpark, közkert (lásd: fogalommagyarázat) a Szabályozási terveken Zkp, Zkk jellel szabályozott területfelhasználási egységek, melyek növényzettel fedett, elsősorban pihenést, kikapcsolódást, játszást szolgáló közterületek.</w:t>
      </w:r>
    </w:p>
    <w:p w14:paraId="1DD0C14A" w14:textId="77777777" w:rsidR="009F24F1" w:rsidRDefault="004943B5">
      <w:pPr>
        <w:pStyle w:val="Szvegtrzs"/>
        <w:spacing w:before="240" w:after="0" w:line="240" w:lineRule="auto"/>
        <w:jc w:val="both"/>
      </w:pPr>
      <w:r>
        <w:t xml:space="preserve">(2) Zöldterületen az </w:t>
      </w:r>
      <w:r>
        <w:rPr>
          <w:i/>
          <w:iCs/>
        </w:rPr>
        <w:t xml:space="preserve">OTÉK 27. § </w:t>
      </w:r>
      <w:r>
        <w:t>alapján elhelyezhető</w:t>
      </w:r>
    </w:p>
    <w:p w14:paraId="6C93EB67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pihenést és testedzést szolgáló építmény (például: sétaút, pihenőhely, tornapálya, gyermekjátszótér);</w:t>
      </w:r>
    </w:p>
    <w:p w14:paraId="01BABF1D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vendéglátó épület;</w:t>
      </w:r>
    </w:p>
    <w:p w14:paraId="74427633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terület fenntartásához szükséges épület, építmény és közművek.</w:t>
      </w:r>
    </w:p>
    <w:p w14:paraId="34BD8B5A" w14:textId="77777777" w:rsidR="009F24F1" w:rsidRDefault="004943B5">
      <w:pPr>
        <w:pStyle w:val="Szvegtrzs"/>
        <w:spacing w:before="240" w:after="0" w:line="240" w:lineRule="auto"/>
        <w:jc w:val="both"/>
      </w:pPr>
      <w:r>
        <w:t>(3) A zöldterület legalább 75%-át növényzettel fedetten kell kialakítani és fenntartani.</w:t>
      </w:r>
    </w:p>
    <w:p w14:paraId="6697B9CF" w14:textId="77777777" w:rsidR="009F24F1" w:rsidRDefault="004943B5">
      <w:pPr>
        <w:pStyle w:val="Szvegtrzs"/>
        <w:spacing w:before="240" w:after="0" w:line="240" w:lineRule="auto"/>
        <w:jc w:val="both"/>
      </w:pPr>
      <w:r>
        <w:t>(4) A Zkk jelű zöldterületen épület nem helyezhető el.</w:t>
      </w:r>
    </w:p>
    <w:p w14:paraId="65C02A4A" w14:textId="77777777" w:rsidR="009F24F1" w:rsidRDefault="004943B5">
      <w:pPr>
        <w:pStyle w:val="Szvegtrzs"/>
        <w:spacing w:before="240" w:after="0" w:line="240" w:lineRule="auto"/>
        <w:jc w:val="both"/>
      </w:pPr>
      <w:r>
        <w:lastRenderedPageBreak/>
        <w:t>(5) A zöldterületek rendeltetésszerű, akadálymentes használatát biztosítani kell.</w:t>
      </w:r>
    </w:p>
    <w:p w14:paraId="18234EE6" w14:textId="77777777" w:rsidR="009F24F1" w:rsidRDefault="004943B5">
      <w:pPr>
        <w:pStyle w:val="Szvegtrzs"/>
        <w:spacing w:before="240" w:after="0" w:line="240" w:lineRule="auto"/>
        <w:jc w:val="both"/>
      </w:pPr>
      <w:r>
        <w:t>(6) A település területén található közparkok területe nem csökkenthető, fel nem osztható.</w:t>
      </w:r>
    </w:p>
    <w:p w14:paraId="1D968441" w14:textId="77777777" w:rsidR="009F24F1" w:rsidRDefault="004943B5">
      <w:pPr>
        <w:pStyle w:val="Szvegtrzs"/>
        <w:spacing w:before="240" w:after="0" w:line="240" w:lineRule="auto"/>
        <w:jc w:val="both"/>
      </w:pPr>
      <w:r>
        <w:t>(7)</w:t>
      </w:r>
    </w:p>
    <w:p w14:paraId="325C7C05" w14:textId="77777777" w:rsidR="009F24F1" w:rsidRDefault="004943B5">
      <w:pPr>
        <w:pStyle w:val="Szvegtrzs"/>
        <w:spacing w:before="240" w:after="0" w:line="240" w:lineRule="auto"/>
        <w:jc w:val="both"/>
      </w:pPr>
      <w:r>
        <w:t>(8) Zöldterületen fák kivágása, csonkolása csak szakember által végezhető akkor, ha azt</w:t>
      </w:r>
    </w:p>
    <w:p w14:paraId="210E8D75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fák egészségi állapota,</w:t>
      </w:r>
    </w:p>
    <w:p w14:paraId="4655797A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balesetveszély elhárítás,</w:t>
      </w:r>
    </w:p>
    <w:p w14:paraId="58220B18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vagy közegészségügyi szempontok szükségessé teszik.</w:t>
      </w:r>
    </w:p>
    <w:p w14:paraId="2D108664" w14:textId="77777777" w:rsidR="009F24F1" w:rsidRDefault="004943B5">
      <w:pPr>
        <w:pStyle w:val="Szvegtrzs"/>
        <w:spacing w:before="240" w:after="0" w:line="240" w:lineRule="auto"/>
        <w:jc w:val="both"/>
      </w:pPr>
      <w:r>
        <w:t>(9) A szabályozási terven zöldterületként nem szabályozott közterületi zöldfelületek területén is a közparkokra vonatkozó előírásokat kell alkalmazni.</w:t>
      </w:r>
    </w:p>
    <w:p w14:paraId="6E0068AA" w14:textId="77777777" w:rsidR="009F24F1" w:rsidRDefault="004943B5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ERDŐTERÜLET</w:t>
      </w:r>
    </w:p>
    <w:p w14:paraId="20BC46C2" w14:textId="77777777" w:rsidR="009F24F1" w:rsidRDefault="004943B5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30. §</w:t>
      </w:r>
    </w:p>
    <w:p w14:paraId="71F343D6" w14:textId="77777777" w:rsidR="009F24F1" w:rsidRDefault="004943B5">
      <w:pPr>
        <w:pStyle w:val="Szvegtrzs"/>
        <w:spacing w:after="0" w:line="240" w:lineRule="auto"/>
        <w:jc w:val="both"/>
      </w:pPr>
      <w:r>
        <w:t>(1) Erdőterület a szabályozási terven E jellel jelölt erdő művelési ágú, és/vagy a településrendezési terv szerinti erdősítésre kijelölt területek.</w:t>
      </w:r>
    </w:p>
    <w:p w14:paraId="1C7E4DE6" w14:textId="77777777" w:rsidR="009F24F1" w:rsidRDefault="004943B5">
      <w:pPr>
        <w:pStyle w:val="Szvegtrzs"/>
        <w:spacing w:before="240" w:after="0" w:line="240" w:lineRule="auto"/>
        <w:jc w:val="both"/>
      </w:pPr>
      <w:r>
        <w:t>(2) Az erdőterületek rendeltetésük szerint Gazdasági (Eg) erdők lehetnek.</w:t>
      </w:r>
    </w:p>
    <w:p w14:paraId="347F2C6C" w14:textId="77777777" w:rsidR="009F24F1" w:rsidRDefault="004943B5">
      <w:pPr>
        <w:pStyle w:val="Szvegtrzs"/>
        <w:spacing w:before="240" w:after="0" w:line="240" w:lineRule="auto"/>
        <w:jc w:val="both"/>
      </w:pPr>
      <w:r>
        <w:t>(3) Az erdőterületeket érintő művelési ág változtatási, telekalakítási és építési engedélyezési eljárásokba szakhatóságként az Állami Erdészeti Szolgálatot is be kell vonni, művelési ág változása esetén az Állami Erdészeti Szolgálat ügydöntő hatóság.</w:t>
      </w:r>
    </w:p>
    <w:p w14:paraId="0DD80A19" w14:textId="77777777" w:rsidR="009F24F1" w:rsidRDefault="004943B5">
      <w:pPr>
        <w:pStyle w:val="Szvegtrzs"/>
        <w:spacing w:before="240" w:after="0" w:line="240" w:lineRule="auto"/>
        <w:jc w:val="both"/>
      </w:pPr>
      <w:r>
        <w:t>(4) Az erdő művelési ág létrejöttéig a területen csak az erdőtelepítés lehetőségét megőrző területhasználat folytatható.</w:t>
      </w:r>
    </w:p>
    <w:p w14:paraId="340812E9" w14:textId="77777777" w:rsidR="009F24F1" w:rsidRDefault="004943B5">
      <w:pPr>
        <w:pStyle w:val="Szvegtrzs"/>
        <w:spacing w:before="240" w:after="0" w:line="240" w:lineRule="auto"/>
        <w:jc w:val="both"/>
      </w:pPr>
      <w:r>
        <w:t>(5) Az erdőövezetekbe tartozó telkek tovább nem oszthatók, de igény és lehetőség szerint összevonhatók.</w:t>
      </w:r>
    </w:p>
    <w:p w14:paraId="34CA4678" w14:textId="77777777" w:rsidR="009F24F1" w:rsidRDefault="004943B5">
      <w:pPr>
        <w:pStyle w:val="Szvegtrzs"/>
        <w:spacing w:before="240" w:after="0" w:line="240" w:lineRule="auto"/>
        <w:jc w:val="both"/>
      </w:pPr>
      <w:r>
        <w:t>(6)</w:t>
      </w:r>
    </w:p>
    <w:p w14:paraId="4EFE2A8E" w14:textId="77777777" w:rsidR="009F24F1" w:rsidRDefault="004943B5">
      <w:pPr>
        <w:pStyle w:val="Szvegtrzs"/>
        <w:spacing w:before="240" w:after="0" w:line="240" w:lineRule="auto"/>
        <w:jc w:val="both"/>
      </w:pPr>
      <w:r>
        <w:t>(7) Az erdőövezetekben kerítés csak vadvédelmi vagy természetvédelmi céllal létesíthető.</w:t>
      </w:r>
    </w:p>
    <w:p w14:paraId="07B375F0" w14:textId="77777777" w:rsidR="009F24F1" w:rsidRDefault="004943B5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ERDŐTERÜLET – GAZDASÁGI ERDŐK TERÜLETE</w:t>
      </w:r>
    </w:p>
    <w:p w14:paraId="0AC01E54" w14:textId="77777777" w:rsidR="009F24F1" w:rsidRDefault="004943B5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32. §</w:t>
      </w:r>
    </w:p>
    <w:p w14:paraId="07584174" w14:textId="77777777" w:rsidR="009F24F1" w:rsidRDefault="004943B5">
      <w:pPr>
        <w:pStyle w:val="Szvegtrzs"/>
        <w:spacing w:after="0" w:line="240" w:lineRule="auto"/>
        <w:jc w:val="both"/>
      </w:pPr>
      <w:r>
        <w:t>(1) A gazdasági rendeltetésű erdőterületek a szabályozási terven E-g jellel jelölt területek, melyeken a gazdálkodás elsődleges célja az erdei termékek (lásd: fogalommagyarázat) előállítása és hasznosítása.</w:t>
      </w:r>
    </w:p>
    <w:p w14:paraId="5FD3B6D0" w14:textId="77777777" w:rsidR="009F24F1" w:rsidRDefault="004943B5">
      <w:pPr>
        <w:pStyle w:val="Szvegtrzs"/>
        <w:spacing w:before="240" w:after="0" w:line="240" w:lineRule="auto"/>
        <w:jc w:val="both"/>
      </w:pPr>
      <w:r>
        <w:t>(2) Gazdasági rendeltetésű erdőterület övezetében az erdő rendeltetésének megfelelő erdő- és vadgazdálkodási célú épületek, építmények helyezhetők el. Az építés feltételei:</w:t>
      </w:r>
    </w:p>
    <w:p w14:paraId="581921D4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beépíthető telek területe legalább 100.000 m2 (10ha),</w:t>
      </w:r>
    </w:p>
    <w:p w14:paraId="57339ACE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beépítés módja: szabadonálló</w:t>
      </w:r>
    </w:p>
    <w:p w14:paraId="71C6B40A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beépítés mértéke legfeljebb 0,5%,</w:t>
      </w:r>
    </w:p>
    <w:p w14:paraId="6EF5D05A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megengedett maximális építménymagasság 4,5 m.</w:t>
      </w:r>
    </w:p>
    <w:p w14:paraId="4E7CAA61" w14:textId="77777777" w:rsidR="00C86660" w:rsidRDefault="00C86660">
      <w:pPr>
        <w:pStyle w:val="Szvegtrzs"/>
        <w:spacing w:after="0" w:line="240" w:lineRule="auto"/>
        <w:ind w:left="580" w:hanging="560"/>
        <w:jc w:val="both"/>
      </w:pPr>
    </w:p>
    <w:p w14:paraId="6746FC1D" w14:textId="77777777" w:rsidR="009F24F1" w:rsidRDefault="004943B5">
      <w:pPr>
        <w:pStyle w:val="Szvegtrzs"/>
        <w:spacing w:line="240" w:lineRule="auto"/>
        <w:jc w:val="center"/>
        <w:rPr>
          <w:b/>
          <w:bCs/>
        </w:rPr>
      </w:pPr>
      <w:r>
        <w:rPr>
          <w:b/>
          <w:bCs/>
        </w:rPr>
        <w:lastRenderedPageBreak/>
        <w:t>MEZŐGAZDASÁGI TERÜLET</w:t>
      </w:r>
    </w:p>
    <w:p w14:paraId="2942C246" w14:textId="77777777" w:rsidR="009F24F1" w:rsidRDefault="004943B5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33. §</w:t>
      </w:r>
    </w:p>
    <w:p w14:paraId="0123B3D3" w14:textId="77777777" w:rsidR="009F24F1" w:rsidRDefault="004943B5">
      <w:pPr>
        <w:pStyle w:val="Szvegtrzs"/>
        <w:spacing w:after="0" w:line="240" w:lineRule="auto"/>
        <w:jc w:val="both"/>
      </w:pPr>
      <w:r>
        <w:t>(1) A mezőgazdasági területet a hagyományos mezőgazdasági tájhasználat, a tájkarakter megőrzése, a természeti értékek, a termőtalaj és a termőföld védelme céljából, valamint a gazdasági és településfejlesztési szempontok érvényesítése érdekében a településrendezési terv az alábbi területfelhasználási egységekre osztja:</w:t>
      </w:r>
    </w:p>
    <w:p w14:paraId="51B66890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általános mezőgazdasági terület – szántó (Má-Sz)</w:t>
      </w:r>
    </w:p>
    <w:p w14:paraId="5DD63E05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általános mezőgazdasági terület – gyep (Má-Gy)</w:t>
      </w:r>
    </w:p>
    <w:p w14:paraId="7F1625B9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keretes mezőgazdasági terület (Mk)</w:t>
      </w:r>
    </w:p>
    <w:p w14:paraId="0FB2173B" w14:textId="77777777" w:rsidR="009F24F1" w:rsidRDefault="004943B5">
      <w:pPr>
        <w:pStyle w:val="Szvegtrzs"/>
        <w:spacing w:before="240" w:after="0" w:line="240" w:lineRule="auto"/>
        <w:jc w:val="both"/>
      </w:pPr>
      <w:r>
        <w:t>(2) Valamennyi mezőgazdasági övezet területén a 720 m²-nél kisebb földrészleten – egyéb rendelkezések hiányában – az épületek és építmények közül csak a növénytermesztés célját szolgáló fóliasátor helyezhető el.</w:t>
      </w:r>
    </w:p>
    <w:p w14:paraId="3E31F100" w14:textId="77777777" w:rsidR="009F24F1" w:rsidRDefault="004943B5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ÁLTALÁNOS MEZŐGAZDASÁGI TERÜLET</w:t>
      </w:r>
    </w:p>
    <w:p w14:paraId="1CF75A2E" w14:textId="77777777" w:rsidR="009F24F1" w:rsidRDefault="004943B5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34. §</w:t>
      </w:r>
    </w:p>
    <w:p w14:paraId="584B4DA2" w14:textId="77777777" w:rsidR="009F24F1" w:rsidRDefault="004943B5">
      <w:pPr>
        <w:pStyle w:val="Szvegtrzs"/>
        <w:spacing w:after="0" w:line="240" w:lineRule="auto"/>
        <w:jc w:val="both"/>
      </w:pPr>
      <w:r>
        <w:t>(1) Általános mezőgazdasági terület a szabályozási terven Má jellel szabályozott, az árutermelő gazdálkodásra alkalmas mezőgazdasági terület.</w:t>
      </w:r>
    </w:p>
    <w:p w14:paraId="5BEE1F29" w14:textId="77777777" w:rsidR="009F24F1" w:rsidRDefault="004943B5">
      <w:pPr>
        <w:pStyle w:val="Szvegtrzs"/>
        <w:spacing w:before="240" w:after="0" w:line="240" w:lineRule="auto"/>
        <w:jc w:val="both"/>
      </w:pPr>
      <w:r>
        <w:t>(2) Az általános mezőgazdasági területetek építmények elhelyezésének szempontjából</w:t>
      </w:r>
    </w:p>
    <w:p w14:paraId="592E4388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általános mezőgazdasági terület – szántó (Má-Sz)</w:t>
      </w:r>
    </w:p>
    <w:p w14:paraId="5EE197DD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általános mezőgazdasági terület – gyep (Má-Gy) rendeltetésűek.</w:t>
      </w:r>
    </w:p>
    <w:p w14:paraId="0F8BE2DD" w14:textId="77777777" w:rsidR="009F24F1" w:rsidRDefault="004943B5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ÁLTALÁNOS MEZŐGAZDASÁGI TERÜLET – SZÁNTÓ</w:t>
      </w:r>
    </w:p>
    <w:p w14:paraId="048AE924" w14:textId="77777777" w:rsidR="009F24F1" w:rsidRDefault="004943B5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35. §</w:t>
      </w:r>
    </w:p>
    <w:p w14:paraId="601ECE09" w14:textId="77777777" w:rsidR="009F24F1" w:rsidRDefault="004943B5">
      <w:pPr>
        <w:pStyle w:val="Szvegtrzs"/>
        <w:spacing w:after="0" w:line="240" w:lineRule="auto"/>
        <w:jc w:val="both"/>
      </w:pPr>
      <w:r>
        <w:t>(1) A szabályozási terven „Má-Sz” jellel jelölt övezet a nagyüzemi árutermelő gazdálkodásra is alkalmas terület.</w:t>
      </w:r>
    </w:p>
    <w:p w14:paraId="18D325CF" w14:textId="77777777" w:rsidR="009F24F1" w:rsidRDefault="004943B5">
      <w:pPr>
        <w:pStyle w:val="Szvegtrzs"/>
        <w:spacing w:before="240" w:after="0" w:line="240" w:lineRule="auto"/>
        <w:jc w:val="both"/>
      </w:pPr>
      <w:r>
        <w:t>(2) Az övezetben a növénytermesztés, az környezetet nem szennyező állattartás, továbbá az ezekkel kapcsolatos szolgáltatás, termékfeldolgozás, tárolás építményei és lakóépület létesíthető.</w:t>
      </w:r>
    </w:p>
    <w:p w14:paraId="775E374F" w14:textId="77777777" w:rsidR="009F24F1" w:rsidRDefault="004943B5">
      <w:pPr>
        <w:pStyle w:val="Szvegtrzs"/>
        <w:spacing w:before="240" w:after="0" w:line="240" w:lineRule="auto"/>
        <w:jc w:val="both"/>
      </w:pPr>
      <w:r>
        <w:t>(3) Az Má-Sz jelű övezetben az építmény-elhelyezés feltételei a következők:</w:t>
      </w:r>
    </w:p>
    <w:p w14:paraId="747CCBFB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kialakítható legkisebb telekméret: 5000 m2</w:t>
      </w:r>
    </w:p>
    <w:p w14:paraId="72AA46CE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kialakítható legkisebb telekszélesség: 30 m</w:t>
      </w:r>
    </w:p>
    <w:p w14:paraId="096B38F6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legkisebb beépíthető telek területe: 100.000 m2 (10 ha)</w:t>
      </w:r>
    </w:p>
    <w:p w14:paraId="7174ED09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 beépítés módja: szabadonálló</w:t>
      </w:r>
    </w:p>
    <w:p w14:paraId="2DB670E6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legnagyobb beépíthetőség: 1,5%, lakóépület esetén 0,5%</w:t>
      </w:r>
    </w:p>
    <w:p w14:paraId="4B16007F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legnagyobb építménymagasság: 4,5 m</w:t>
      </w:r>
    </w:p>
    <w:p w14:paraId="261DD2EB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terepszint alatti építmény alapterülete legfeljebb 1%</w:t>
      </w:r>
    </w:p>
    <w:p w14:paraId="61313F7C" w14:textId="77777777" w:rsidR="009F24F1" w:rsidRDefault="004943B5">
      <w:pPr>
        <w:pStyle w:val="Szvegtrzs"/>
        <w:spacing w:before="240" w:after="0" w:line="240" w:lineRule="auto"/>
        <w:jc w:val="both"/>
      </w:pPr>
      <w:r>
        <w:t>(4) Az övezetben gazdasági épültetek - amennyiben a technológia megköveteli – az övezetben előírtaktól eltérően legfeljebb 7,5 m-es építménymagasságig építhetők.</w:t>
      </w:r>
    </w:p>
    <w:p w14:paraId="395D6824" w14:textId="77777777" w:rsidR="009F24F1" w:rsidRDefault="004943B5">
      <w:pPr>
        <w:pStyle w:val="Szvegtrzs"/>
        <w:spacing w:before="240" w:after="0" w:line="240" w:lineRule="auto"/>
        <w:jc w:val="both"/>
      </w:pPr>
      <w:r>
        <w:t>(5) Az 1500-100.000m2 közötti területű telken csak a növénytermesztés célját szolgáló fóliasátor és földdel borított pince létesíthető</w:t>
      </w:r>
    </w:p>
    <w:p w14:paraId="4F70FCBA" w14:textId="77777777" w:rsidR="009F24F1" w:rsidRDefault="004943B5">
      <w:pPr>
        <w:pStyle w:val="Szvegtrzs"/>
        <w:spacing w:before="240" w:after="0" w:line="240" w:lineRule="auto"/>
        <w:jc w:val="both"/>
      </w:pPr>
      <w:r>
        <w:lastRenderedPageBreak/>
        <w:t xml:space="preserve">(6) Má-Sz övezetben az </w:t>
      </w:r>
      <w:r>
        <w:rPr>
          <w:i/>
          <w:iCs/>
        </w:rPr>
        <w:t xml:space="preserve">OTÉK 29. § szerinti </w:t>
      </w:r>
      <w:r>
        <w:t>birtokközpont (lásd: fogalommagyarázat) alakítható ki abban az esetben, ha az OTÉK 1. számú melléklete 55/A pontja szerinti „mezőgazdasági birtoktest” bizonyítottan létezik és legalább 40 ha (400.000 m2) összterületű. A birtokközpontként beépíthető telek területe legalább 20.000 m2, a birtoktest 2%-ának megfelelő nagyságú lehet. A maximális beépítettség 25%.</w:t>
      </w:r>
    </w:p>
    <w:p w14:paraId="3C9C48A2" w14:textId="77777777" w:rsidR="009F24F1" w:rsidRDefault="004943B5">
      <w:pPr>
        <w:pStyle w:val="Szvegtrzs"/>
        <w:spacing w:before="240" w:after="0" w:line="240" w:lineRule="auto"/>
        <w:jc w:val="both"/>
      </w:pPr>
      <w:r>
        <w:t>(7) Birtokközpont akkor hozható létre, ha a beépítés a szomszédos telkek rendeltetésszerű használatára nincs korlátozó hatással, illetőleg azt nem veszélyezteti.</w:t>
      </w:r>
    </w:p>
    <w:p w14:paraId="529B3941" w14:textId="77777777" w:rsidR="009F24F1" w:rsidRDefault="004943B5">
      <w:pPr>
        <w:pStyle w:val="Szvegtrzs"/>
        <w:spacing w:before="240" w:after="0" w:line="240" w:lineRule="auto"/>
        <w:jc w:val="both"/>
      </w:pPr>
      <w:r>
        <w:t>(8) Mindazokra a telkekre, amelyek a birtokközpont beépítettségének meghatározásakor beszámításra kerültek építési tilalmat kell az ingatlannyilvántartásba bejegyeztetni.</w:t>
      </w:r>
    </w:p>
    <w:p w14:paraId="27F05A9E" w14:textId="77777777" w:rsidR="009F24F1" w:rsidRDefault="004943B5">
      <w:pPr>
        <w:pStyle w:val="Szvegtrzs"/>
        <w:spacing w:before="240" w:after="0" w:line="240" w:lineRule="auto"/>
        <w:jc w:val="both"/>
      </w:pPr>
      <w:r>
        <w:t>(9) A birtokközpont épületegyüttese körül 10m széles takaró erdősáv létesítendő.</w:t>
      </w:r>
    </w:p>
    <w:p w14:paraId="4AD1175F" w14:textId="77777777" w:rsidR="009F24F1" w:rsidRDefault="004943B5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ÁLTALÁNOS MEZŐGAZDASÁGI TERÜLET – GYEP</w:t>
      </w:r>
    </w:p>
    <w:p w14:paraId="527A6549" w14:textId="77777777" w:rsidR="009F24F1" w:rsidRDefault="004943B5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36. §</w:t>
      </w:r>
    </w:p>
    <w:p w14:paraId="3C8C9030" w14:textId="77777777" w:rsidR="009F24F1" w:rsidRDefault="004943B5">
      <w:pPr>
        <w:pStyle w:val="Szvegtrzs"/>
        <w:spacing w:after="0" w:line="240" w:lineRule="auto"/>
        <w:jc w:val="both"/>
      </w:pPr>
      <w:r>
        <w:t>(1) A szabályozási terven Má-Gy jellel jelölt övezet a gyepgazdálkodáshoz kapcsolódó mezőgazdasági termelés megőrzésére, kialakítására, és az ezzel kapcsolatos tevékenységek végzéséhez szükséges építmények elhelyezésére szolgál</w:t>
      </w:r>
    </w:p>
    <w:p w14:paraId="77846623" w14:textId="77777777" w:rsidR="009F24F1" w:rsidRDefault="004943B5">
      <w:pPr>
        <w:pStyle w:val="Szvegtrzs"/>
        <w:spacing w:before="240" w:after="0" w:line="240" w:lineRule="auto"/>
        <w:jc w:val="both"/>
      </w:pPr>
      <w:r>
        <w:t>(2) Az Má-Gy1 övezetben épület 5 ha telekterületen helyezhető el, az OTÉK előírásait megtartva.</w:t>
      </w:r>
    </w:p>
    <w:p w14:paraId="2D4F51B7" w14:textId="77777777" w:rsidR="009F24F1" w:rsidRDefault="004943B5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KERTES MEZŐGAZDASÁGI TERÜLET</w:t>
      </w:r>
    </w:p>
    <w:p w14:paraId="56FE9CD7" w14:textId="77777777" w:rsidR="009F24F1" w:rsidRDefault="004943B5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37. §</w:t>
      </w:r>
    </w:p>
    <w:p w14:paraId="00D3C943" w14:textId="77777777" w:rsidR="009F24F1" w:rsidRDefault="004943B5">
      <w:pPr>
        <w:pStyle w:val="Szvegtrzs"/>
        <w:spacing w:after="0" w:line="240" w:lineRule="auto"/>
        <w:jc w:val="both"/>
      </w:pPr>
      <w:r>
        <w:t>(1) Az Mk övezeti jelű területeken új telekalakításkor 1500 m2-nél kisebb telek nem alakítható ki.</w:t>
      </w:r>
    </w:p>
    <w:p w14:paraId="57DCCB0E" w14:textId="77777777" w:rsidR="009F24F1" w:rsidRDefault="004943B5">
      <w:pPr>
        <w:pStyle w:val="Szvegtrzs"/>
        <w:spacing w:before="240" w:after="0" w:line="240" w:lineRule="auto"/>
        <w:jc w:val="both"/>
      </w:pPr>
      <w:r>
        <w:t>(2) Az Mk övezeti jelű területeken meglévő épületek felújíthatók, korszerűsíthetők, max. 30 m2-rel bővíthetők, új épület nem építhető.</w:t>
      </w:r>
    </w:p>
    <w:p w14:paraId="4C66CF5F" w14:textId="77777777" w:rsidR="009F24F1" w:rsidRDefault="004943B5">
      <w:pPr>
        <w:pStyle w:val="Szvegtrzs"/>
        <w:spacing w:line="240" w:lineRule="auto"/>
        <w:jc w:val="center"/>
        <w:rPr>
          <w:b/>
          <w:bCs/>
        </w:rPr>
      </w:pPr>
      <w:r>
        <w:rPr>
          <w:b/>
          <w:bCs/>
        </w:rPr>
        <w:t>VÍZGAZDÁLKODÁSI TERÜLET</w:t>
      </w:r>
    </w:p>
    <w:p w14:paraId="1F2E5B69" w14:textId="77777777" w:rsidR="009F24F1" w:rsidRDefault="004943B5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38. §</w:t>
      </w:r>
    </w:p>
    <w:p w14:paraId="50759433" w14:textId="77777777" w:rsidR="009F24F1" w:rsidRDefault="004943B5">
      <w:pPr>
        <w:pStyle w:val="Szvegtrzs"/>
        <w:spacing w:after="0" w:line="240" w:lineRule="auto"/>
        <w:jc w:val="both"/>
      </w:pPr>
      <w:r>
        <w:t>(1) Vízgazdálkodási terület – vízfelület - a szabályozási terven V jellel jelölt területfelhasználási egység.</w:t>
      </w:r>
    </w:p>
    <w:p w14:paraId="49C34630" w14:textId="77777777" w:rsidR="009F24F1" w:rsidRDefault="004943B5">
      <w:pPr>
        <w:pStyle w:val="Szvegtrzs"/>
        <w:spacing w:before="240" w:after="0" w:line="240" w:lineRule="auto"/>
        <w:jc w:val="both"/>
      </w:pPr>
      <w:r>
        <w:t>(2) A V jellel szabályozott területfelhasználási egység az álló- és folyóvizek, öntöző, és belvízelvezető csatornák medre és parti sávja.</w:t>
      </w:r>
    </w:p>
    <w:p w14:paraId="63687B39" w14:textId="77777777" w:rsidR="009F24F1" w:rsidRDefault="004943B5">
      <w:pPr>
        <w:pStyle w:val="Szvegtrzs"/>
        <w:spacing w:before="240" w:after="0" w:line="240" w:lineRule="auto"/>
        <w:jc w:val="both"/>
      </w:pPr>
      <w:r>
        <w:t xml:space="preserve">(3) Az igazgatási területen lévő vízgazdálkodási területekre vonatkozóan az </w:t>
      </w:r>
      <w:r>
        <w:rPr>
          <w:i/>
          <w:iCs/>
        </w:rPr>
        <w:t xml:space="preserve">OTÉK 30. § </w:t>
      </w:r>
      <w:r>
        <w:t>előírásait kell alkalmazni.</w:t>
      </w:r>
    </w:p>
    <w:p w14:paraId="3A4C271A" w14:textId="77777777" w:rsidR="009F24F1" w:rsidRDefault="004943B5">
      <w:pPr>
        <w:pStyle w:val="Szvegtrzs"/>
        <w:spacing w:before="240" w:after="0" w:line="240" w:lineRule="auto"/>
        <w:jc w:val="both"/>
      </w:pPr>
      <w:r>
        <w:t>(4) A vízgazdálkodási területeken bármilyen tevékenységet folytatni, illetve építményeket elhelyezni csak a vízügyi jogszabályoknak megfelelően szabad.</w:t>
      </w:r>
    </w:p>
    <w:p w14:paraId="1684F1C8" w14:textId="77777777" w:rsidR="009F24F1" w:rsidRDefault="004943B5">
      <w:pPr>
        <w:pStyle w:val="Szvegtrzs"/>
        <w:spacing w:before="240" w:after="0" w:line="240" w:lineRule="auto"/>
        <w:jc w:val="both"/>
      </w:pPr>
      <w:r>
        <w:t>(5) Vízgazdálkodási területen kizárólag a vízgazdálkodással kapcsolatos létesítmények helyezhetők el.</w:t>
      </w:r>
    </w:p>
    <w:p w14:paraId="053C3743" w14:textId="77777777" w:rsidR="009F24F1" w:rsidRDefault="004943B5">
      <w:pPr>
        <w:pStyle w:val="Szvegtrzs"/>
        <w:spacing w:before="240" w:after="0" w:line="240" w:lineRule="auto"/>
        <w:jc w:val="both"/>
      </w:pPr>
      <w:r>
        <w:lastRenderedPageBreak/>
        <w:t>(6) A vízfolyások, csatornák, árkok karbantartásáról folyamatosan gondoskodni kell. Ennek végrehajthatósága érdekében a vízfolyások mellett 6,0-6,0 m szélességű parti kezelősáv biztosítandó, melyen belül a fenntartást akadályozó létesítmény nem lehet.</w:t>
      </w:r>
    </w:p>
    <w:p w14:paraId="7220C241" w14:textId="77777777" w:rsidR="009F24F1" w:rsidRDefault="004943B5">
      <w:pPr>
        <w:pStyle w:val="Szvegtrzs"/>
        <w:spacing w:before="240" w:after="0" w:line="240" w:lineRule="auto"/>
        <w:jc w:val="both"/>
      </w:pPr>
      <w:r>
        <w:t>(7) A természetes és természetközeli állapotú vízfolyások, vizes élőhelyek partvonalától számított 50 m-en belül, tavak partjától számított 100 m-en belül épület nem helyezhető el.</w:t>
      </w:r>
    </w:p>
    <w:p w14:paraId="6DC92B4D" w14:textId="77777777" w:rsidR="009F24F1" w:rsidRDefault="004943B5">
      <w:pPr>
        <w:pStyle w:val="Szvegtrzs"/>
        <w:spacing w:before="240" w:after="0" w:line="240" w:lineRule="auto"/>
        <w:jc w:val="both"/>
      </w:pPr>
      <w:r>
        <w:t>(8) A védőművek (töltések) oldalában tilos minden olyan tevékenység, amely a védőmű állékonyságát veszélyezteti, a meglévő élővilágot megzavarja.</w:t>
      </w:r>
    </w:p>
    <w:p w14:paraId="598F1432" w14:textId="77777777" w:rsidR="009F24F1" w:rsidRDefault="004943B5">
      <w:pPr>
        <w:pStyle w:val="Szvegtrzs"/>
        <w:spacing w:before="240" w:after="0" w:line="240" w:lineRule="auto"/>
        <w:jc w:val="both"/>
      </w:pPr>
      <w:r>
        <w:t>(9) Vízgazdálkodási területen horgászállások csak a Vízügyi Igazgatóság és a Nemzeti Park engedélyével helyezhetők el, kizárólag ideiglenes jelleggel.</w:t>
      </w:r>
    </w:p>
    <w:p w14:paraId="6106994E" w14:textId="77777777" w:rsidR="009F24F1" w:rsidRDefault="004943B5">
      <w:pPr>
        <w:pStyle w:val="Szvegtrzs"/>
        <w:spacing w:before="240" w:after="0" w:line="240" w:lineRule="auto"/>
        <w:jc w:val="both"/>
      </w:pPr>
      <w:r>
        <w:t>(10) A vízgazdálkodási területeken kiemelt figyelemmel kell lenni a vizek védelmére. A felszíni/felszín alatti vizek minőségét veszélyeztető tevékenység nem végezhető.</w:t>
      </w:r>
    </w:p>
    <w:p w14:paraId="553428B1" w14:textId="77777777" w:rsidR="009F24F1" w:rsidRDefault="004943B5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KÖZLEKEDÉSI TERÜLETEK ÁLTALÁNOS ELŐÍRÁSAI</w:t>
      </w:r>
    </w:p>
    <w:p w14:paraId="4D09E298" w14:textId="77777777" w:rsidR="009F24F1" w:rsidRDefault="004943B5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39. §</w:t>
      </w:r>
    </w:p>
    <w:p w14:paraId="0F46C853" w14:textId="77777777" w:rsidR="009F24F1" w:rsidRDefault="004943B5">
      <w:pPr>
        <w:pStyle w:val="Szvegtrzs"/>
        <w:spacing w:after="0" w:line="240" w:lineRule="auto"/>
        <w:jc w:val="both"/>
      </w:pPr>
      <w:r>
        <w:t>(1) A közlekedési terület a Szabályozási terven KÖu jellel szabályozott közút céljára kijelölt és KÖk jellel szabályozott kötöttpályás közlekedési terület területfelhasználási egység, mely az országos és a helyi közutak, a kerékpárutak, a gépjármű várakozóhelyek a járdák és gyalogutak, mindezek csomópontjai, vízelvezetési rendszere és környezetvédelmi létesítményei, a közforgalmú vasutak, vízi és légi közlekedés építményeinek elhelyezésére szolgál</w:t>
      </w:r>
    </w:p>
    <w:p w14:paraId="297FC93B" w14:textId="77777777" w:rsidR="009F24F1" w:rsidRDefault="004943B5">
      <w:pPr>
        <w:pStyle w:val="Szvegtrzs"/>
        <w:spacing w:before="240" w:after="0" w:line="240" w:lineRule="auto"/>
        <w:jc w:val="both"/>
      </w:pPr>
      <w:r>
        <w:t>(2) A közlekedési területen építmény elhelyezése, építési tevékenység az illetékes közlekedési szakhatóság és a közlekedési létesítmény kezelőjének hozzájárulásával, és előírásai szerint történhet.</w:t>
      </w:r>
    </w:p>
    <w:p w14:paraId="2657B54D" w14:textId="77777777" w:rsidR="009F24F1" w:rsidRDefault="004943B5">
      <w:pPr>
        <w:pStyle w:val="Szvegtrzs"/>
        <w:spacing w:before="240" w:after="0" w:line="240" w:lineRule="auto"/>
        <w:jc w:val="both"/>
      </w:pPr>
      <w:r>
        <w:t>(3) Közlekedési célra területet alakítani, felhasználni csak a vonatkozó ágazati szabványok és előírások, az OTÉK, és jelen terv előírásainak megfelelően szabad.</w:t>
      </w:r>
    </w:p>
    <w:p w14:paraId="0DD30EC9" w14:textId="77777777" w:rsidR="009F24F1" w:rsidRDefault="004943B5">
      <w:pPr>
        <w:pStyle w:val="Szvegtrzs"/>
        <w:spacing w:before="240" w:after="0" w:line="240" w:lineRule="auto"/>
        <w:jc w:val="both"/>
      </w:pPr>
      <w:r>
        <w:t>(4) Magánút kialakítása esetén az út- és közműépítési tervek engedélyezési eljárásába az önkormányzat mellett az érintett szakhatóságokat is be kell vonni.</w:t>
      </w:r>
    </w:p>
    <w:p w14:paraId="74EAF741" w14:textId="77777777" w:rsidR="009F24F1" w:rsidRDefault="004943B5">
      <w:pPr>
        <w:pStyle w:val="Szvegtrzs"/>
        <w:spacing w:before="240" w:after="0" w:line="240" w:lineRule="auto"/>
        <w:jc w:val="both"/>
      </w:pPr>
      <w:r>
        <w:t>(5) Az építési (szabályozási) szélességen belül közmű létesítmények, azok berendezései valamint utcabútorok helyezhetők el, illetve utcafásítás végezhető.</w:t>
      </w:r>
    </w:p>
    <w:p w14:paraId="751C6854" w14:textId="77777777" w:rsidR="009F24F1" w:rsidRDefault="004943B5">
      <w:pPr>
        <w:pStyle w:val="Szvegtrzs"/>
        <w:spacing w:before="240" w:after="0" w:line="240" w:lineRule="auto"/>
        <w:jc w:val="both"/>
      </w:pPr>
      <w:r>
        <w:t>(6) Közlekedési területek lehatárolását és övezeti tagolódását a Szabályozási terv tartalmazza:</w:t>
      </w:r>
    </w:p>
    <w:p w14:paraId="5DDB581F" w14:textId="77777777" w:rsidR="009F24F1" w:rsidRDefault="004943B5">
      <w:pPr>
        <w:pStyle w:val="Szvegtrzs"/>
        <w:spacing w:before="240" w:after="0" w:line="240" w:lineRule="auto"/>
        <w:jc w:val="both"/>
      </w:pPr>
      <w:r>
        <w:t>(7) A közutak védőtávolságán belül építési engedélyt csak a közút kezelőjének hozzájárulásával szabad megadni.</w:t>
      </w:r>
    </w:p>
    <w:p w14:paraId="42D095F9" w14:textId="77777777" w:rsidR="009F24F1" w:rsidRDefault="004943B5">
      <w:pPr>
        <w:pStyle w:val="Szvegtrzs"/>
        <w:spacing w:before="240" w:after="0" w:line="240" w:lineRule="auto"/>
        <w:jc w:val="both"/>
      </w:pPr>
      <w:r>
        <w:t>(8) A külterületi utak mentén min. 8 m tőtávolsággal fasor telepítendő.</w:t>
      </w:r>
    </w:p>
    <w:p w14:paraId="57163CD5" w14:textId="77777777" w:rsidR="009F24F1" w:rsidRDefault="004943B5">
      <w:pPr>
        <w:pStyle w:val="Szvegtrzs"/>
        <w:spacing w:before="240" w:after="0" w:line="240" w:lineRule="auto"/>
        <w:jc w:val="both"/>
      </w:pPr>
      <w:r>
        <w:t>(9) A 10 gépjárműnél nagyobb befogadóképességű felszíni parkolóhelyet fásítani kell. Minden megkezdett 4 parkolóhely után 1 db nagy lombkoronát növelő, környezettűrő, túlkoros lombos fa ültetendő.</w:t>
      </w:r>
    </w:p>
    <w:p w14:paraId="0B28AD3F" w14:textId="77777777" w:rsidR="009F24F1" w:rsidRDefault="004943B5">
      <w:pPr>
        <w:pStyle w:val="Szvegtrzs"/>
        <w:spacing w:before="240" w:after="0" w:line="240" w:lineRule="auto"/>
        <w:jc w:val="both"/>
      </w:pPr>
      <w:r>
        <w:t>(10) Az vasútvonal mentén a szélső vágány tengelytől mért 50 – 50 m védőtávolságot kell biztosítani.</w:t>
      </w:r>
    </w:p>
    <w:p w14:paraId="328AF2A6" w14:textId="77777777" w:rsidR="009F24F1" w:rsidRDefault="004943B5">
      <w:pPr>
        <w:pStyle w:val="Szvegtrzs"/>
        <w:spacing w:before="240" w:after="0" w:line="240" w:lineRule="auto"/>
        <w:jc w:val="both"/>
      </w:pPr>
      <w:r>
        <w:lastRenderedPageBreak/>
        <w:t>(11) A vasútvonal védőtávolságán belül építési engedélyt csak a MÁV hozzájárulásával szabad megadni.</w:t>
      </w:r>
    </w:p>
    <w:p w14:paraId="178B9CF4" w14:textId="77777777" w:rsidR="009F24F1" w:rsidRDefault="004943B5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KÖZMŰ TERÜLETEK, KÖZMŰELLÁTÁS</w:t>
      </w:r>
    </w:p>
    <w:p w14:paraId="6210FD87" w14:textId="77777777" w:rsidR="009F24F1" w:rsidRDefault="004943B5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40. §</w:t>
      </w:r>
    </w:p>
    <w:p w14:paraId="40DB096C" w14:textId="77777777" w:rsidR="009F24F1" w:rsidRDefault="004943B5">
      <w:pPr>
        <w:pStyle w:val="Szvegtrzs"/>
        <w:spacing w:after="0" w:line="240" w:lineRule="auto"/>
        <w:jc w:val="both"/>
      </w:pPr>
      <w:r>
        <w:t>(1) Közterületen a közműhálózatokat, közműlétesítményeket a vonatkozó szabványoknak, ágazati előírásoknak, eseti szakhatósági, ill. üzemeltetői előírásoknak megfelelően kell elhelyezni, az adott szabályozási szélességen belül.</w:t>
      </w:r>
    </w:p>
    <w:p w14:paraId="2E0544DC" w14:textId="77777777" w:rsidR="009F24F1" w:rsidRDefault="004943B5">
      <w:pPr>
        <w:pStyle w:val="Szvegtrzs"/>
        <w:spacing w:before="240" w:after="0" w:line="240" w:lineRule="auto"/>
        <w:jc w:val="both"/>
      </w:pPr>
      <w:r>
        <w:t xml:space="preserve">(2) A közműlétesítmények térszín alatti elhelyezésére vonatkozóan az OTÉK, valamint a vonatkozó szabványok, jelenleg az </w:t>
      </w:r>
      <w:r>
        <w:rPr>
          <w:i/>
          <w:iCs/>
        </w:rPr>
        <w:t xml:space="preserve">MSz7487/2-80 „Közmű és egyéb vezetékek elrendezése közterületen” </w:t>
      </w:r>
      <w:r>
        <w:t>előírásait kell figyelembe venni</w:t>
      </w:r>
    </w:p>
    <w:p w14:paraId="1B2F707C" w14:textId="77777777" w:rsidR="009F24F1" w:rsidRDefault="004943B5">
      <w:pPr>
        <w:pStyle w:val="Szvegtrzs"/>
        <w:spacing w:before="240" w:after="0" w:line="240" w:lineRule="auto"/>
        <w:jc w:val="both"/>
      </w:pPr>
      <w:r>
        <w:t>(3) A település belterületén bármilyen építményt igényszintjének megfelelően csak teljes közművesítéssel szabad elhelyezni. A szennyvízelvezető rendszer kiépültéig, átmeneti jelleggel a zárt rendszerben való gyűjtés-elszállítás engedélyezhető. A szennyvízcsatorna megépülte után az ingatlanok közüzemü vezetékhez történő csatlakoztatását haladéktalanul meg kell oldani</w:t>
      </w:r>
    </w:p>
    <w:p w14:paraId="05FB003E" w14:textId="77777777" w:rsidR="009F24F1" w:rsidRDefault="004943B5">
      <w:pPr>
        <w:pStyle w:val="Szvegtrzs"/>
        <w:spacing w:before="240" w:after="0" w:line="240" w:lineRule="auto"/>
        <w:jc w:val="both"/>
      </w:pPr>
      <w:r>
        <w:t xml:space="preserve">(4) A </w:t>
      </w:r>
      <w:r>
        <w:rPr>
          <w:i/>
          <w:iCs/>
        </w:rPr>
        <w:t xml:space="preserve">35/1996.(XII.29.) BM rendelet IV. fejezet 49. § (1) bekezdés </w:t>
      </w:r>
      <w:r>
        <w:t>értelmében a területen szükséges oltóvizet föld feletti tűzcsapokról kell biztosítani. A tűzcsapok távolsága a védendő létesítménytől 100 m-nél nagyobb és 5 m-nél kisebb nem lehet.</w:t>
      </w:r>
    </w:p>
    <w:p w14:paraId="09451109" w14:textId="77777777" w:rsidR="009F24F1" w:rsidRDefault="004943B5">
      <w:pPr>
        <w:pStyle w:val="Szvegtrzs"/>
        <w:spacing w:before="240" w:after="0" w:line="240" w:lineRule="auto"/>
        <w:jc w:val="both"/>
      </w:pPr>
      <w:r>
        <w:t>(5) A község területén kút csak az egyéb jogszabályokban rögzített feltételek megléte esetén létesíthető.</w:t>
      </w:r>
    </w:p>
    <w:p w14:paraId="39AB36D3" w14:textId="77777777" w:rsidR="009F24F1" w:rsidRDefault="004943B5">
      <w:pPr>
        <w:pStyle w:val="Szvegtrzs"/>
        <w:spacing w:before="240" w:after="0" w:line="240" w:lineRule="auto"/>
        <w:jc w:val="both"/>
      </w:pPr>
      <w:r>
        <w:t xml:space="preserve">(6) A felszíni vizek minősége védelmében a vonatkozó jogszabályban </w:t>
      </w:r>
      <w:r>
        <w:rPr>
          <w:i/>
          <w:iCs/>
        </w:rPr>
        <w:t>/220/2004.(VII.21.) Korm. Rendelet</w:t>
      </w:r>
      <w:r>
        <w:t xml:space="preserve">/, valamint a használt és szennyvizek kibocsátási határértékeiről, az alkalmazási szabályairól szóló </w:t>
      </w:r>
      <w:r>
        <w:rPr>
          <w:i/>
          <w:iCs/>
        </w:rPr>
        <w:t xml:space="preserve">9/2002. KöM-KöViM </w:t>
      </w:r>
      <w:r>
        <w:t>együttes rendeletben előírtakat kell figyelembe venni.</w:t>
      </w:r>
    </w:p>
    <w:p w14:paraId="78630B19" w14:textId="77777777" w:rsidR="009F24F1" w:rsidRDefault="004943B5">
      <w:pPr>
        <w:pStyle w:val="Szvegtrzs"/>
        <w:spacing w:before="240" w:after="0" w:line="240" w:lineRule="auto"/>
        <w:jc w:val="both"/>
      </w:pPr>
      <w:r>
        <w:t xml:space="preserve">(7) Gázellátó rendszerek létesítése esetében az </w:t>
      </w:r>
      <w:r>
        <w:rPr>
          <w:i/>
          <w:iCs/>
        </w:rPr>
        <w:t xml:space="preserve">MSz 7048-1:1983 szabványban </w:t>
      </w:r>
      <w:r>
        <w:t>megfogalmazottakat be kell tartani. Nagyközépnyomású vezetékek védőtávolsága épületektől 5-5 m, középnyomású vezetékeknél ez az érték 4-4 m.</w:t>
      </w:r>
    </w:p>
    <w:p w14:paraId="0AADC51B" w14:textId="77777777" w:rsidR="009F24F1" w:rsidRDefault="004943B5">
      <w:pPr>
        <w:pStyle w:val="Szvegtrzs"/>
        <w:spacing w:before="240" w:after="0" w:line="240" w:lineRule="auto"/>
        <w:jc w:val="both"/>
      </w:pPr>
      <w:r>
        <w:t xml:space="preserve">(8) A villamosművek biztonsági övezetében végezhető tevékenységeket, azok mikéntjét, a tilalmakat és korlátozásokat jelenleg a </w:t>
      </w:r>
      <w:r>
        <w:rPr>
          <w:i/>
          <w:iCs/>
        </w:rPr>
        <w:t xml:space="preserve">11/1984.(VIII.22.) IpM rendelet </w:t>
      </w:r>
      <w:r>
        <w:t>szabályozza.</w:t>
      </w:r>
    </w:p>
    <w:p w14:paraId="476F5C93" w14:textId="77777777" w:rsidR="009F24F1" w:rsidRDefault="004943B5">
      <w:pPr>
        <w:pStyle w:val="Szvegtrzs"/>
        <w:spacing w:before="240" w:after="0" w:line="240" w:lineRule="auto"/>
        <w:jc w:val="both"/>
      </w:pPr>
      <w:r>
        <w:t>(9) A közterületek megvilágítását kategóriába sorolásuknak megfelelő módon kell biztosítani.</w:t>
      </w:r>
    </w:p>
    <w:p w14:paraId="163F3CFC" w14:textId="77777777" w:rsidR="009F24F1" w:rsidRDefault="004943B5">
      <w:pPr>
        <w:pStyle w:val="Szvegtrzs"/>
        <w:spacing w:before="240" w:after="0" w:line="240" w:lineRule="auto"/>
        <w:jc w:val="both"/>
      </w:pPr>
      <w:r>
        <w:t xml:space="preserve">(10) A távközlési létesítmények elhelyezési területét a </w:t>
      </w:r>
      <w:r>
        <w:rPr>
          <w:i/>
          <w:iCs/>
        </w:rPr>
        <w:t xml:space="preserve">253/1997.(XII.20.) Korm. Rendelet 26. § (1) bek. </w:t>
      </w:r>
      <w:r>
        <w:t xml:space="preserve">szabályozza, további műszaki iránymutatást az </w:t>
      </w:r>
      <w:r>
        <w:rPr>
          <w:i/>
          <w:iCs/>
        </w:rPr>
        <w:t xml:space="preserve">MSz7487 </w:t>
      </w:r>
      <w:r>
        <w:t xml:space="preserve">ad, míg az elhelyezés engedélyezésének feltételeit a </w:t>
      </w:r>
      <w:r>
        <w:rPr>
          <w:i/>
          <w:iCs/>
        </w:rPr>
        <w:t xml:space="preserve">29/1999.(X.6.) KHVM </w:t>
      </w:r>
      <w:r>
        <w:t>rendelet határozza meg.</w:t>
      </w:r>
    </w:p>
    <w:p w14:paraId="13135143" w14:textId="77777777" w:rsidR="009F24F1" w:rsidRDefault="004943B5">
      <w:pPr>
        <w:pStyle w:val="Szvegtrzs"/>
        <w:spacing w:before="240" w:after="0" w:line="240" w:lineRule="auto"/>
        <w:jc w:val="both"/>
      </w:pPr>
      <w:r>
        <w:t>(11) Hírközlési létesítmények közül önálló antennatartó szerkezet (torony), 4 m2-nél nagyobb alapterületű távközlési létesítmények, szekrények csak a vonatkozó rendeletek betartásával, építési engedély alapján helyezhetők el.</w:t>
      </w:r>
    </w:p>
    <w:p w14:paraId="67213647" w14:textId="77777777" w:rsidR="009F24F1" w:rsidRDefault="004943B5">
      <w:pPr>
        <w:pStyle w:val="Szvegtrzs"/>
        <w:spacing w:before="240" w:after="0" w:line="240" w:lineRule="auto"/>
        <w:jc w:val="both"/>
      </w:pPr>
      <w:r>
        <w:t>(12) Az új beépítések vezetékes távközlési hálózata lehetőség földkábeles kiépítettségű legyen.</w:t>
      </w:r>
    </w:p>
    <w:p w14:paraId="002C31D1" w14:textId="77777777" w:rsidR="009F24F1" w:rsidRDefault="004943B5">
      <w:pPr>
        <w:pStyle w:val="Szvegtrzs"/>
        <w:spacing w:before="240" w:after="0" w:line="240" w:lineRule="auto"/>
        <w:jc w:val="both"/>
      </w:pPr>
      <w:r>
        <w:t xml:space="preserve">(13) Amennyiben olyan terület beépítésére kerül sor, amelyen a csapadékvizek elvezetése még nem megoldott, úgy a beépítés előtt a területek vízelvezetésére - Dél-dunántúli Környezetvédelmi és </w:t>
      </w:r>
      <w:r>
        <w:lastRenderedPageBreak/>
        <w:t>Vízügyi Felügyelőségtől – vízjogi engedélyt kell kérni. A vízjogi engedélyezési eljáráshoz szükséges kérelemről és mellékleteiről a 18/1996. (VI.13.) KHVM rendelet előírásai az irányadóak.</w:t>
      </w:r>
    </w:p>
    <w:p w14:paraId="3A7FC13E" w14:textId="77777777" w:rsidR="009F24F1" w:rsidRDefault="004943B5">
      <w:pPr>
        <w:pStyle w:val="Szvegtrzs"/>
        <w:spacing w:before="240" w:after="0" w:line="240" w:lineRule="auto"/>
        <w:jc w:val="both"/>
      </w:pPr>
      <w:r>
        <w:t>(14) A vízgazdálkodásról szóló 1995. évi LVII. Törvényt, mely 28. § /1/ szerint, vízjogi engedély szükséges – jogszabályban meghatározott kivételtől eltekintve – vízimunka elvégzéséhez, illetve vízilétesítmény megépítéséhez, átalakításához és megszüntetéséhez (létesítési engedély), továbbá annak használatbavételéhez, üzemeltetéséhez, valamint minden vízhasználathoz (üzemeltetési engedély kell).</w:t>
      </w:r>
    </w:p>
    <w:p w14:paraId="522548B5" w14:textId="77777777" w:rsidR="009F24F1" w:rsidRDefault="004943B5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IV. Fejezet</w:t>
      </w:r>
    </w:p>
    <w:p w14:paraId="7B63202A" w14:textId="77777777" w:rsidR="009F24F1" w:rsidRDefault="004943B5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 xml:space="preserve">A TELEPÜLÉSRENDEZÉSI FELADATOK MEGVALÓSÍTÁSÁT SZOLGÁLÓ </w:t>
      </w:r>
    </w:p>
    <w:p w14:paraId="24D5F85A" w14:textId="77777777" w:rsidR="009F24F1" w:rsidRDefault="004943B5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SAJÁTOS JOGINTÉZMÉNYEK</w:t>
      </w:r>
    </w:p>
    <w:p w14:paraId="3FA5495F" w14:textId="77777777" w:rsidR="009F24F1" w:rsidRDefault="004943B5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41. §</w:t>
      </w:r>
    </w:p>
    <w:p w14:paraId="42FC8F96" w14:textId="77777777" w:rsidR="009F24F1" w:rsidRDefault="004943B5">
      <w:pPr>
        <w:pStyle w:val="Szvegtrzs"/>
        <w:spacing w:after="0" w:line="240" w:lineRule="auto"/>
        <w:jc w:val="both"/>
      </w:pPr>
      <w:r>
        <w:t>(1) A település területének rendezése során a következő sajátos jogintézmények alkalmazhatók:</w:t>
      </w:r>
    </w:p>
    <w:p w14:paraId="6E1D51AB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kisajátítás,</w:t>
      </w:r>
    </w:p>
    <w:p w14:paraId="75D307B3" w14:textId="77777777" w:rsidR="009F24F1" w:rsidRDefault="004943B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helyi közút céljára történő lejegyzés.</w:t>
      </w:r>
    </w:p>
    <w:p w14:paraId="3BDB6486" w14:textId="77777777" w:rsidR="009F24F1" w:rsidRDefault="004943B5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V. Fejezet</w:t>
      </w:r>
    </w:p>
    <w:p w14:paraId="6AAC4451" w14:textId="77777777" w:rsidR="009F24F1" w:rsidRDefault="004943B5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 xml:space="preserve">ZÁRÓ RENDELKEZÉSEK </w:t>
      </w:r>
    </w:p>
    <w:p w14:paraId="6DC5B6E2" w14:textId="77777777" w:rsidR="009F24F1" w:rsidRDefault="004943B5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42. §</w:t>
      </w:r>
    </w:p>
    <w:p w14:paraId="5505E5AD" w14:textId="77777777" w:rsidR="009F24F1" w:rsidRDefault="004943B5">
      <w:pPr>
        <w:pStyle w:val="Szvegtrzs"/>
        <w:spacing w:after="0" w:line="240" w:lineRule="auto"/>
        <w:jc w:val="both"/>
      </w:pPr>
      <w:r>
        <w:t>(1) E rendelet a kihirdetéstől számított 30. nap lép hatályba.</w:t>
      </w:r>
    </w:p>
    <w:p w14:paraId="5E48F523" w14:textId="77777777" w:rsidR="009F24F1" w:rsidRDefault="004943B5">
      <w:pPr>
        <w:pStyle w:val="Szvegtrzs"/>
        <w:spacing w:before="240" w:after="0" w:line="240" w:lineRule="auto"/>
        <w:jc w:val="both"/>
      </w:pPr>
      <w:r>
        <w:t>(2) Jelen rendelet rendelkezéseit a hatályba lépést követően indított ügyekben kell alkalmazni.</w:t>
      </w:r>
      <w:r>
        <w:br w:type="page"/>
      </w:r>
    </w:p>
    <w:p w14:paraId="2FF13102" w14:textId="77777777" w:rsidR="009F24F1" w:rsidRDefault="004943B5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1. melléklet a 7/2006. (IX. 7.) önkormányzati rendelethez</w:t>
      </w:r>
    </w:p>
    <w:p w14:paraId="52F1E5C7" w14:textId="77777777" w:rsidR="009F24F1" w:rsidRDefault="004943B5">
      <w:pPr>
        <w:pStyle w:val="Szvegtrzs"/>
        <w:spacing w:line="240" w:lineRule="auto"/>
        <w:jc w:val="both"/>
      </w:pPr>
      <w:r>
        <w:t>(A melléklet szövegét a(z) 1.sz mell 3_2021.pdf elnevezésű fájl tartalmazza.)</w:t>
      </w:r>
      <w:r>
        <w:br w:type="page"/>
      </w:r>
    </w:p>
    <w:p w14:paraId="6231BAD6" w14:textId="77777777" w:rsidR="009F24F1" w:rsidRDefault="004943B5">
      <w:pPr>
        <w:pStyle w:val="Szvegtrzs"/>
        <w:spacing w:line="240" w:lineRule="auto"/>
        <w:jc w:val="center"/>
        <w:rPr>
          <w:b/>
          <w:bCs/>
        </w:rPr>
      </w:pPr>
      <w:r>
        <w:rPr>
          <w:b/>
          <w:bCs/>
        </w:rPr>
        <w:lastRenderedPageBreak/>
        <w:t>FOGALOMMEGHATÁROZÁSOK</w:t>
      </w:r>
    </w:p>
    <w:p w14:paraId="28D9A020" w14:textId="77777777" w:rsidR="009F24F1" w:rsidRDefault="004943B5">
      <w:pPr>
        <w:pStyle w:val="Szvegtrzs"/>
        <w:spacing w:before="220" w:after="0" w:line="240" w:lineRule="auto"/>
        <w:jc w:val="both"/>
        <w:rPr>
          <w:b/>
          <w:bCs/>
        </w:rPr>
      </w:pPr>
      <w:r>
        <w:rPr>
          <w:b/>
          <w:bCs/>
        </w:rPr>
        <w:t>E rendelet alkalmazásában:</w:t>
      </w:r>
    </w:p>
    <w:p w14:paraId="3FE0B32F" w14:textId="77777777" w:rsidR="009F24F1" w:rsidRDefault="004943B5">
      <w:pPr>
        <w:pStyle w:val="Szvegtrzs"/>
        <w:spacing w:before="220" w:after="0" w:line="240" w:lineRule="auto"/>
        <w:jc w:val="both"/>
      </w:pPr>
      <w:r>
        <w:t xml:space="preserve">1. </w:t>
      </w:r>
      <w:r>
        <w:rPr>
          <w:b/>
          <w:bCs/>
        </w:rPr>
        <w:t>Rendezett telek</w:t>
      </w:r>
      <w:r>
        <w:t>: rendezettnek tekinthető egy telek, ha a Szabályozási Tervekben előírt telekalakítási eljárást (közterület céljára való területlejegyzés stb.) maradéktalanul elvégezték, s azt végrehajtották (kerítésáthelyezés, épületbontás, stb.)</w:t>
      </w:r>
    </w:p>
    <w:p w14:paraId="2A46D776" w14:textId="77777777" w:rsidR="009F24F1" w:rsidRDefault="004943B5">
      <w:pPr>
        <w:pStyle w:val="Szvegtrzs"/>
        <w:spacing w:before="220" w:after="0" w:line="240" w:lineRule="auto"/>
        <w:jc w:val="both"/>
      </w:pPr>
      <w:r>
        <w:t xml:space="preserve">2. </w:t>
      </w:r>
      <w:r>
        <w:rPr>
          <w:b/>
          <w:bCs/>
        </w:rPr>
        <w:t>Nyúlványos (nyeles telek):</w:t>
      </w:r>
      <w:r>
        <w:t xml:space="preserve"> olyan telek, mely telekmegosztás során jön létre, úgy hogy a megosztást követően kialakul egy, a közterülettel továbbra is homlokvonalával kapcsolódó telek (visszamaradó telek) és egy „hátsó” telek (nyeles telek), mely a közterülethez mindössze egy, min. 3 m széles teleknyúlvánnyal kapcsolódik.</w:t>
      </w:r>
    </w:p>
    <w:p w14:paraId="7AC484FB" w14:textId="77777777" w:rsidR="009F24F1" w:rsidRDefault="004943B5">
      <w:pPr>
        <w:pStyle w:val="Szvegtrzs"/>
        <w:spacing w:before="220" w:after="0" w:line="240" w:lineRule="auto"/>
        <w:jc w:val="both"/>
      </w:pPr>
      <w:r>
        <w:t xml:space="preserve">3. </w:t>
      </w:r>
      <w:r>
        <w:rPr>
          <w:b/>
          <w:bCs/>
        </w:rPr>
        <w:t>Telekalakítási terv:</w:t>
      </w:r>
      <w:r>
        <w:t xml:space="preserve"> A 85/2000. (XI.8) FVM rendelet alapján készítendő terv, legalább tömb nagyságú területre. (lásd fogalommagyarázat)</w:t>
      </w:r>
    </w:p>
    <w:p w14:paraId="602E9D73" w14:textId="77777777" w:rsidR="009F24F1" w:rsidRDefault="004943B5">
      <w:pPr>
        <w:pStyle w:val="Szvegtrzs"/>
        <w:spacing w:before="220" w:after="0" w:line="240" w:lineRule="auto"/>
        <w:jc w:val="both"/>
      </w:pPr>
      <w:r>
        <w:t>4. A telekalakítás csak meglévő, vagy szabályozási terv szerint tervezett szabályozási vonal (meglévő, tervezett) figyelembe vételével készülhet. Ha a telekalakítási terv készítése során közterülethatár módosítása is szükségessé válik, úgy szabályozási tervet kell készíteni.</w:t>
      </w:r>
    </w:p>
    <w:p w14:paraId="775B1FD0" w14:textId="77777777" w:rsidR="009F24F1" w:rsidRDefault="004943B5">
      <w:pPr>
        <w:pStyle w:val="Szvegtrzs"/>
        <w:spacing w:before="220" w:after="0" w:line="240" w:lineRule="auto"/>
        <w:jc w:val="both"/>
      </w:pPr>
      <w:r>
        <w:t xml:space="preserve">5. </w:t>
      </w:r>
      <w:r>
        <w:rPr>
          <w:b/>
          <w:bCs/>
        </w:rPr>
        <w:t xml:space="preserve">Telektömb: </w:t>
      </w:r>
      <w:r>
        <w:t>A telkek olyan csoportja, amelyet minden oldalról közterület vagy részben más beépítésre nem szánt terület határolt. ( Építési tv. 2. §,25. pont.)</w:t>
      </w:r>
    </w:p>
    <w:p w14:paraId="7DE062FF" w14:textId="77777777" w:rsidR="009F24F1" w:rsidRDefault="004943B5">
      <w:pPr>
        <w:pStyle w:val="Szvegtrzs"/>
        <w:spacing w:before="220" w:after="0" w:line="240" w:lineRule="auto"/>
        <w:jc w:val="both"/>
      </w:pPr>
      <w:r>
        <w:t>6. A tömb határait jelentheti tehát a közterületi határ (meglévő szabályozási vonal), a belterülethatár, az igazgatási határ, valamint beépítésre nem szánt terület határa is.</w:t>
      </w:r>
    </w:p>
    <w:p w14:paraId="2442DB55" w14:textId="77777777" w:rsidR="009F24F1" w:rsidRDefault="004943B5">
      <w:pPr>
        <w:pStyle w:val="Szvegtrzs"/>
        <w:spacing w:before="220" w:after="0" w:line="240" w:lineRule="auto"/>
        <w:jc w:val="both"/>
      </w:pPr>
      <w:r>
        <w:t xml:space="preserve">7. </w:t>
      </w:r>
      <w:r>
        <w:rPr>
          <w:b/>
          <w:bCs/>
        </w:rPr>
        <w:t>Beépítettség:</w:t>
      </w:r>
      <w:r>
        <w:t xml:space="preserve"> a bruttó földszinti alapterület és a telekterület hányadosa</w:t>
      </w:r>
    </w:p>
    <w:p w14:paraId="33E507BF" w14:textId="77777777" w:rsidR="009F24F1" w:rsidRDefault="004943B5">
      <w:pPr>
        <w:pStyle w:val="Szvegtrzs"/>
        <w:spacing w:before="220" w:after="0" w:line="240" w:lineRule="auto"/>
        <w:jc w:val="both"/>
      </w:pPr>
      <w:r>
        <w:t xml:space="preserve">8. </w:t>
      </w:r>
      <w:r>
        <w:rPr>
          <w:b/>
          <w:bCs/>
        </w:rPr>
        <w:t>Építési határvonal</w:t>
      </w:r>
      <w:r>
        <w:t>: a telek előkertjét, oldalkertjét és hátsókertjét meghatározó vonalak.</w:t>
      </w:r>
    </w:p>
    <w:p w14:paraId="7467093E" w14:textId="77777777" w:rsidR="009F24F1" w:rsidRDefault="004943B5">
      <w:pPr>
        <w:pStyle w:val="Szvegtrzs"/>
        <w:spacing w:before="220" w:after="0" w:line="240" w:lineRule="auto"/>
        <w:jc w:val="both"/>
      </w:pPr>
      <w:r>
        <w:t xml:space="preserve">9. </w:t>
      </w:r>
      <w:r>
        <w:rPr>
          <w:b/>
          <w:bCs/>
        </w:rPr>
        <w:t>Építési hely (telek beépíthető része):</w:t>
      </w:r>
      <w:r>
        <w:t xml:space="preserve"> az építési teleknek az elő-, oldal és hátsókerti építési határvonalai által körülhatárolt területrésze, amelyen - a védőtávolságok megtartásával - az övezeti előirások szerinti telekbeépítettség mértékéig az épület(ek) elhelyezhető(k).</w:t>
      </w:r>
    </w:p>
    <w:p w14:paraId="2FDA8E14" w14:textId="77777777" w:rsidR="009F24F1" w:rsidRDefault="004943B5">
      <w:pPr>
        <w:pStyle w:val="Szvegtrzs"/>
        <w:spacing w:before="220" w:after="0" w:line="240" w:lineRule="auto"/>
        <w:jc w:val="both"/>
      </w:pPr>
      <w:r>
        <w:t xml:space="preserve">10. </w:t>
      </w:r>
      <w:r>
        <w:rPr>
          <w:b/>
          <w:bCs/>
        </w:rPr>
        <w:t>Főépület:</w:t>
      </w:r>
      <w:r>
        <w:t xml:space="preserve"> fő rendeltetés szerinti funkciójú épület.</w:t>
      </w:r>
    </w:p>
    <w:p w14:paraId="6E896729" w14:textId="77777777" w:rsidR="009F24F1" w:rsidRDefault="004943B5">
      <w:pPr>
        <w:pStyle w:val="Szvegtrzs"/>
        <w:spacing w:before="220" w:after="0" w:line="240" w:lineRule="auto"/>
        <w:jc w:val="both"/>
      </w:pPr>
      <w:r>
        <w:t xml:space="preserve">11. </w:t>
      </w:r>
      <w:r>
        <w:rPr>
          <w:b/>
          <w:bCs/>
        </w:rPr>
        <w:t>Melléképület:</w:t>
      </w:r>
      <w:r>
        <w:t xml:space="preserve"> fő rendeltetést kiszolgáló vagy kiegészítő funkciójú épület.</w:t>
      </w:r>
    </w:p>
    <w:p w14:paraId="28477E31" w14:textId="77777777" w:rsidR="009F24F1" w:rsidRDefault="004943B5">
      <w:pPr>
        <w:pStyle w:val="Szvegtrzs"/>
        <w:spacing w:before="220" w:after="0" w:line="240" w:lineRule="auto"/>
        <w:jc w:val="both"/>
      </w:pPr>
      <w:r>
        <w:t xml:space="preserve">12. </w:t>
      </w:r>
      <w:r>
        <w:rPr>
          <w:b/>
          <w:bCs/>
        </w:rPr>
        <w:t>Homlokzatmagasság (H):</w:t>
      </w:r>
      <w:r>
        <w:t xml:space="preserve"> az építmény terepcsatlakozása feletti vetületének átlagos magassága, melynek számítása során figyelmen kívül kell hagyni.</w:t>
      </w:r>
    </w:p>
    <w:p w14:paraId="59C0DFA9" w14:textId="77777777" w:rsidR="009F24F1" w:rsidRDefault="004943B5">
      <w:pPr>
        <w:pStyle w:val="Szvegtrzs"/>
        <w:spacing w:before="220" w:after="0" w:line="240" w:lineRule="auto"/>
        <w:jc w:val="both"/>
      </w:pPr>
      <w:r>
        <w:t>- a kémények, szellőzőkürtök, tetőszerelvények magasságát.</w:t>
      </w:r>
    </w:p>
    <w:p w14:paraId="575149A2" w14:textId="77777777" w:rsidR="009F24F1" w:rsidRDefault="004943B5">
      <w:pPr>
        <w:pStyle w:val="Szvegtrzs"/>
        <w:spacing w:before="220" w:after="0" w:line="240" w:lineRule="auto"/>
        <w:jc w:val="both"/>
      </w:pPr>
      <w:r>
        <w:t>- a vizsgált homlokzatfelülettől 12 m-nél távolabbi (hátrább álló) építményrészeket,</w:t>
      </w:r>
    </w:p>
    <w:p w14:paraId="6482B3A0" w14:textId="77777777" w:rsidR="009F24F1" w:rsidRDefault="004943B5">
      <w:pPr>
        <w:pStyle w:val="Szvegtrzs"/>
        <w:spacing w:before="220" w:after="0" w:line="240" w:lineRule="auto"/>
        <w:jc w:val="both"/>
      </w:pPr>
      <w:r>
        <w:t>- a vizsgálat homlokzatfelület vízszintes összhosszának egyharmadát meg nem haladó összhosszúságú és legfeljebb 3 m magasságú tetőfelépítmény, építményrész, attika, álló tetőablak stb.,</w:t>
      </w:r>
    </w:p>
    <w:p w14:paraId="0531F0EC" w14:textId="77777777" w:rsidR="009F24F1" w:rsidRDefault="004943B5">
      <w:pPr>
        <w:pStyle w:val="Szvegtrzs"/>
        <w:spacing w:before="220" w:after="0" w:line="240" w:lineRule="auto"/>
        <w:jc w:val="both"/>
      </w:pPr>
      <w:r>
        <w:t>- terepbevágás mögötti homlokzatrész magasságát, továbbá</w:t>
      </w:r>
    </w:p>
    <w:p w14:paraId="67F44182" w14:textId="77777777" w:rsidR="009F24F1" w:rsidRDefault="004943B5">
      <w:pPr>
        <w:pStyle w:val="Szvegtrzs"/>
        <w:spacing w:before="220" w:after="0" w:line="240" w:lineRule="auto"/>
        <w:jc w:val="both"/>
      </w:pPr>
      <w:r>
        <w:t>- a magastető és oromfalainak 6 m-t meg nem haladó magasságú részét. A gömb, félgömb, donga vagy sátortető alakú építmények („tetőépítmények”) homlokzatmagasságát, ha az a</w:t>
      </w:r>
    </w:p>
    <w:p w14:paraId="208205C6" w14:textId="77777777" w:rsidR="009F24F1" w:rsidRDefault="004943B5">
      <w:pPr>
        <w:pStyle w:val="Szvegtrzs"/>
        <w:spacing w:before="220" w:after="0" w:line="240" w:lineRule="auto"/>
        <w:jc w:val="both"/>
      </w:pPr>
      <w:r>
        <w:lastRenderedPageBreak/>
        <w:t>- 12 m magasságot nem haladja</w:t>
      </w:r>
    </w:p>
    <w:p w14:paraId="372445D6" w14:textId="77777777" w:rsidR="009F24F1" w:rsidRDefault="004943B5">
      <w:pPr>
        <w:pStyle w:val="Szvegtrzs"/>
        <w:spacing w:before="220" w:after="0" w:line="240" w:lineRule="auto"/>
        <w:jc w:val="both"/>
      </w:pPr>
      <w:r>
        <w:t xml:space="preserve">13. </w:t>
      </w:r>
      <w:r>
        <w:rPr>
          <w:b/>
          <w:bCs/>
        </w:rPr>
        <w:t>Jelentős zavaró hatás</w:t>
      </w:r>
      <w:r>
        <w:t>: különlegesen veszélyes (pl: tűz-, robbanás-, fertőző-veszélyes), bűzös vagy nagy zajjal járó tevékenységből eredő hatás</w:t>
      </w:r>
    </w:p>
    <w:p w14:paraId="0597F278" w14:textId="77777777" w:rsidR="009F24F1" w:rsidRDefault="004943B5">
      <w:pPr>
        <w:pStyle w:val="Szvegtrzs"/>
        <w:spacing w:before="220" w:after="0" w:line="240" w:lineRule="auto"/>
        <w:jc w:val="both"/>
      </w:pPr>
      <w:r>
        <w:t xml:space="preserve">14. </w:t>
      </w:r>
      <w:r>
        <w:rPr>
          <w:b/>
          <w:bCs/>
        </w:rPr>
        <w:t>Jó mezőgazdálkodási gyakorlat</w:t>
      </w:r>
      <w:r>
        <w:t>: célja a vizek nitrátszennyezésének megelőzése, csökkentése oly módon, hogy biztosítani lehessen a növények optimális tápanyagellátását, valamint a talajok termékenységének fenntartását, ugyanakkor be kell tartani a trágyázásra, trágyakezelésre, erózióvédelemre, öntözésre vonatkozó előírásokat.</w:t>
      </w:r>
    </w:p>
    <w:p w14:paraId="313DA343" w14:textId="77777777" w:rsidR="009F24F1" w:rsidRDefault="004943B5">
      <w:pPr>
        <w:pStyle w:val="Szvegtrzs"/>
        <w:spacing w:before="220" w:after="0" w:line="240" w:lineRule="auto"/>
        <w:jc w:val="both"/>
      </w:pPr>
      <w:r>
        <w:t xml:space="preserve">15. </w:t>
      </w:r>
      <w:r>
        <w:rPr>
          <w:b/>
          <w:bCs/>
        </w:rPr>
        <w:t>Kertészeti szakvélemény</w:t>
      </w:r>
      <w:r>
        <w:t>(fakivágásról): Okleveles kertészmérnök által készített dokumentáció, melynek tartalma: műszaki leírás és számítás, helyszínrajz, a kivágandó fák értékelése (fafaj, méret, egészségi állapot), a kivágás oka és a pótlás módja.</w:t>
      </w:r>
    </w:p>
    <w:p w14:paraId="24AD07A0" w14:textId="57AE4D5E" w:rsidR="009F24F1" w:rsidRDefault="004943B5">
      <w:pPr>
        <w:pStyle w:val="Szvegtrzs"/>
        <w:spacing w:before="220" w:after="0" w:line="240" w:lineRule="auto"/>
        <w:jc w:val="both"/>
      </w:pPr>
      <w:r>
        <w:t xml:space="preserve">16. </w:t>
      </w:r>
      <w:r>
        <w:rPr>
          <w:b/>
          <w:bCs/>
        </w:rPr>
        <w:t>Tájképvédelmi-tájesztétikai szakvélemény:</w:t>
      </w:r>
      <w:r w:rsidR="00800711">
        <w:rPr>
          <w:b/>
          <w:bCs/>
        </w:rPr>
        <w:t xml:space="preserve"> </w:t>
      </w:r>
      <w:r>
        <w:t>Okleveles tájépítészmérnök által készített dokumentáció, mely szakmai indokok alapján megállapítja, hogy az adott meglévő, vagy tervezett objektum esztétikai-tájképvédelmi szempontok alapján a tájban megtartható, illetve elhelyezhető-e. Amennyiben vannak, az esetleges kedvezőtlen tájképi hatások csökkenthetők-e, s ha igen, hogyan. Az értékelés fő szempontjai: Helykiválasztás, formaválasztás, színválasztás, anyaghasználat, stb.</w:t>
      </w:r>
    </w:p>
    <w:p w14:paraId="1D0A4724" w14:textId="6E6C5A2F" w:rsidR="009F24F1" w:rsidRDefault="004943B5">
      <w:pPr>
        <w:pStyle w:val="Szvegtrzs"/>
        <w:spacing w:before="220" w:after="0" w:line="240" w:lineRule="auto"/>
        <w:jc w:val="both"/>
      </w:pPr>
      <w:r>
        <w:t xml:space="preserve">17. </w:t>
      </w:r>
      <w:r>
        <w:rPr>
          <w:b/>
          <w:bCs/>
        </w:rPr>
        <w:t>Óriásplakát</w:t>
      </w:r>
      <w:r>
        <w:t>: elemeiben vagy összességében a DIN AO méretet meghaladó méretű plakát</w:t>
      </w:r>
    </w:p>
    <w:p w14:paraId="3F7281FA" w14:textId="77777777" w:rsidR="00DE3B62" w:rsidRDefault="00DE3B62">
      <w:pPr>
        <w:pStyle w:val="Szvegtrzs"/>
        <w:spacing w:before="220" w:after="0" w:line="240" w:lineRule="auto"/>
        <w:jc w:val="both"/>
      </w:pPr>
    </w:p>
    <w:p w14:paraId="0B29F853" w14:textId="77777777" w:rsidR="00DE3B62" w:rsidRDefault="00DE3B62">
      <w:pPr>
        <w:pStyle w:val="Szvegtrzs"/>
        <w:spacing w:before="220" w:after="0" w:line="240" w:lineRule="auto"/>
        <w:jc w:val="both"/>
      </w:pPr>
    </w:p>
    <w:p w14:paraId="10F24875" w14:textId="77777777" w:rsidR="00DE3B62" w:rsidRDefault="00DE3B62">
      <w:pPr>
        <w:pStyle w:val="Szvegtrzs"/>
        <w:spacing w:before="220" w:after="0" w:line="240" w:lineRule="auto"/>
        <w:jc w:val="both"/>
      </w:pPr>
    </w:p>
    <w:p w14:paraId="425B6DF2" w14:textId="77777777" w:rsidR="009F24F1" w:rsidRDefault="004943B5">
      <w:pPr>
        <w:pStyle w:val="Szvegtrzs"/>
        <w:spacing w:line="240" w:lineRule="auto"/>
        <w:jc w:val="center"/>
        <w:rPr>
          <w:b/>
          <w:bCs/>
        </w:rPr>
      </w:pPr>
      <w:r>
        <w:rPr>
          <w:b/>
          <w:bCs/>
        </w:rPr>
        <w:t>RÉGÉSZETI TERÜLETEK</w:t>
      </w:r>
    </w:p>
    <w:p w14:paraId="4895B029" w14:textId="77777777" w:rsidR="009F24F1" w:rsidRDefault="004943B5">
      <w:pPr>
        <w:pStyle w:val="Szvegtrzs"/>
        <w:spacing w:before="220" w:after="0" w:line="240" w:lineRule="auto"/>
        <w:jc w:val="both"/>
      </w:pPr>
      <w:r>
        <w:t>Áta közigazgatási területén régészeti terület nem található. Egyetlen régészeti érdekű területe a település észak- keleti közigazgatási határa található. (0102/15, 0102/16, 0102/17, 0102/18, 0102/19, 0102/20, 0102/21, 0102/23, 0105, 0106/1, 0106/2 hrsz)</w:t>
      </w:r>
    </w:p>
    <w:sectPr w:rsidR="009F24F1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1A380" w14:textId="77777777" w:rsidR="00C82118" w:rsidRDefault="004943B5">
      <w:r>
        <w:separator/>
      </w:r>
    </w:p>
  </w:endnote>
  <w:endnote w:type="continuationSeparator" w:id="0">
    <w:p w14:paraId="6E8F8D97" w14:textId="77777777" w:rsidR="00C82118" w:rsidRDefault="00494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8BA67" w14:textId="77777777" w:rsidR="009F24F1" w:rsidRDefault="004943B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82109" w14:textId="77777777" w:rsidR="00C82118" w:rsidRDefault="004943B5">
      <w:r>
        <w:separator/>
      </w:r>
    </w:p>
  </w:footnote>
  <w:footnote w:type="continuationSeparator" w:id="0">
    <w:p w14:paraId="286C20CB" w14:textId="77777777" w:rsidR="00C82118" w:rsidRDefault="00494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7F38"/>
    <w:multiLevelType w:val="multilevel"/>
    <w:tmpl w:val="95BAA00E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532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4F1"/>
    <w:rsid w:val="002A1F3D"/>
    <w:rsid w:val="00450833"/>
    <w:rsid w:val="004943B5"/>
    <w:rsid w:val="005511AE"/>
    <w:rsid w:val="00800711"/>
    <w:rsid w:val="00994757"/>
    <w:rsid w:val="009F24F1"/>
    <w:rsid w:val="00B51986"/>
    <w:rsid w:val="00C82118"/>
    <w:rsid w:val="00C86660"/>
    <w:rsid w:val="00DE3B62"/>
    <w:rsid w:val="00EA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075E6"/>
  <w15:docId w15:val="{61B11C94-4B91-493F-8603-916AB5D2D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6121</Words>
  <Characters>42235</Characters>
  <Application>Microsoft Office Word</Application>
  <DocSecurity>0</DocSecurity>
  <Lines>351</Lines>
  <Paragraphs>96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dc:description/>
  <cp:lastModifiedBy>Adó</cp:lastModifiedBy>
  <cp:revision>3</cp:revision>
  <dcterms:created xsi:type="dcterms:W3CDTF">2026-02-04T08:09:00Z</dcterms:created>
  <dcterms:modified xsi:type="dcterms:W3CDTF">2026-02-04T08:12:00Z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